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262A49">
      <w:pPr>
        <w:spacing w:beforeLines="5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D2552E">
        <w:rPr>
          <w:rFonts w:ascii="Times New Roman" w:eastAsia="標楷體" w:hAnsi="Times New Roman" w:hint="eastAsia"/>
          <w:b/>
          <w:color w:val="000000"/>
          <w:sz w:val="32"/>
          <w:szCs w:val="32"/>
        </w:rPr>
        <w:t>4</w:t>
      </w:r>
      <w:r w:rsidR="00BF0FC9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bookmarkStart w:id="0" w:name="_GoBack"/>
      <w:bookmarkEnd w:id="0"/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 w:rsidR="00A037AC">
        <w:rPr>
          <w:rFonts w:ascii="Times New Roman" w:eastAsia="標楷體" w:hAnsi="標楷體" w:hint="eastAsia"/>
          <w:b/>
          <w:color w:val="000000"/>
          <w:sz w:val="32"/>
          <w:szCs w:val="32"/>
        </w:rPr>
        <w:t>度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</w:p>
    <w:p w:rsidR="00042A46" w:rsidRPr="00BC0850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</w:t>
      </w:r>
      <w:proofErr w:type="gramStart"/>
      <w:r w:rsidRPr="00BC0850">
        <w:rPr>
          <w:rFonts w:ascii="Times New Roman" w:eastAsia="標楷體" w:hAnsi="標楷體"/>
          <w:bCs/>
        </w:rPr>
        <w:t>學前教育署委辦</w:t>
      </w:r>
      <w:proofErr w:type="gramEnd"/>
      <w:r w:rsidRPr="00BC0850">
        <w:rPr>
          <w:rFonts w:ascii="Times New Roman" w:eastAsia="標楷體" w:hAnsi="標楷體"/>
          <w:bCs/>
        </w:rPr>
        <w:t>「中小學國際教育專業知能人力建置暨優先行動區推廣計畫」</w:t>
      </w:r>
    </w:p>
    <w:p w:rsidR="00042A46" w:rsidRPr="00BC0850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  <w:r w:rsidRPr="00BC0850">
        <w:rPr>
          <w:rFonts w:ascii="Times New Roman" w:eastAsia="標楷體" w:hAnsi="Times New Roman"/>
          <w:bCs/>
        </w:rPr>
        <w:t xml:space="preserve"> 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262A49">
      <w:pPr>
        <w:numPr>
          <w:ilvl w:val="0"/>
          <w:numId w:val="1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262A49">
      <w:pPr>
        <w:numPr>
          <w:ilvl w:val="0"/>
          <w:numId w:val="1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475ECE" w:rsidRDefault="00475ECE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8A327E">
        <w:rPr>
          <w:rFonts w:ascii="Times New Roman" w:eastAsia="標楷體" w:hAnsi="Times New Roman" w:hint="eastAsia"/>
          <w:bCs/>
        </w:rPr>
        <w:t>國立科學工業園區實驗高級中學</w:t>
      </w:r>
      <w:r w:rsidR="00D049D4">
        <w:rPr>
          <w:rFonts w:ascii="Times New Roman" w:eastAsia="標楷體" w:hAnsi="標楷體"/>
          <w:bCs/>
        </w:rPr>
        <w:br/>
      </w:r>
      <w:r w:rsidR="00D049D4">
        <w:rPr>
          <w:rFonts w:ascii="Times New Roman" w:eastAsia="標楷體" w:hAnsi="標楷體" w:hint="eastAsia"/>
          <w:bCs/>
        </w:rPr>
        <w:t xml:space="preserve">          </w:t>
      </w:r>
      <w:r w:rsidR="0080782F">
        <w:rPr>
          <w:rFonts w:ascii="Times New Roman" w:eastAsia="標楷體" w:hAnsi="Times New Roman" w:hint="eastAsia"/>
          <w:bCs/>
        </w:rPr>
        <w:t>高雄市政府教育局</w:t>
      </w:r>
      <w:r w:rsidR="0080782F">
        <w:rPr>
          <w:rFonts w:ascii="Times New Roman" w:eastAsia="標楷體" w:hAnsi="Times New Roman"/>
          <w:bCs/>
        </w:rPr>
        <w:br/>
      </w:r>
      <w:r w:rsidR="0080782F">
        <w:rPr>
          <w:rFonts w:ascii="Times New Roman" w:eastAsia="標楷體" w:hAnsi="Times New Roman" w:hint="eastAsia"/>
          <w:bCs/>
        </w:rPr>
        <w:t xml:space="preserve">          </w:t>
      </w:r>
      <w:r w:rsidR="002E4FCE">
        <w:rPr>
          <w:rFonts w:ascii="Times New Roman" w:eastAsia="標楷體" w:hAnsi="Times New Roman" w:hint="eastAsia"/>
          <w:bCs/>
        </w:rPr>
        <w:t>高雄市立文山高級中學</w:t>
      </w:r>
      <w:r>
        <w:rPr>
          <w:rFonts w:ascii="Times New Roman" w:eastAsia="標楷體" w:hAnsi="Times New Roman"/>
          <w:bCs/>
        </w:rPr>
        <w:br/>
      </w:r>
      <w:r>
        <w:rPr>
          <w:rFonts w:ascii="Times New Roman" w:eastAsia="標楷體" w:hAnsi="Times New Roman" w:hint="eastAsia"/>
          <w:bCs/>
        </w:rPr>
        <w:t xml:space="preserve">          </w:t>
      </w:r>
    </w:p>
    <w:p w:rsidR="00042A46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6B3E01">
        <w:rPr>
          <w:rFonts w:ascii="Times New Roman" w:eastAsia="標楷體" w:hAnsi="Times New Roman" w:hint="eastAsia"/>
          <w:bCs/>
          <w:color w:val="000000"/>
        </w:rPr>
        <w:t>5</w:t>
      </w:r>
      <w:r w:rsidRPr="00BC0850">
        <w:rPr>
          <w:rFonts w:ascii="Times New Roman" w:eastAsia="標楷體" w:hAnsi="標楷體"/>
          <w:bCs/>
          <w:color w:val="000000"/>
        </w:rPr>
        <w:t>年</w:t>
      </w:r>
      <w:r w:rsidR="009F1F0A">
        <w:rPr>
          <w:rFonts w:ascii="Times New Roman" w:eastAsia="標楷體" w:hAnsi="標楷體" w:hint="eastAsia"/>
          <w:bCs/>
          <w:color w:val="000000"/>
        </w:rPr>
        <w:t>3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F1F0A">
        <w:rPr>
          <w:rFonts w:ascii="Times New Roman" w:eastAsia="標楷體" w:hAnsi="標楷體" w:hint="eastAsia"/>
          <w:bCs/>
          <w:color w:val="000000"/>
        </w:rPr>
        <w:t>11</w:t>
      </w:r>
      <w:r w:rsidR="009F1F0A">
        <w:rPr>
          <w:rFonts w:ascii="Times New Roman" w:eastAsia="標楷體" w:hAnsi="標楷體" w:hint="eastAsia"/>
          <w:bCs/>
          <w:color w:val="000000"/>
        </w:rPr>
        <w:t>日至</w:t>
      </w:r>
      <w:r w:rsidR="009F1F0A">
        <w:rPr>
          <w:rFonts w:ascii="Times New Roman" w:eastAsia="標楷體" w:hAnsi="標楷體" w:hint="eastAsia"/>
          <w:bCs/>
          <w:color w:val="000000"/>
        </w:rPr>
        <w:t>10</w:t>
      </w:r>
      <w:r w:rsidR="006B3E01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年</w:t>
      </w:r>
      <w:r w:rsidR="009F1F0A">
        <w:rPr>
          <w:rFonts w:ascii="Times New Roman" w:eastAsia="標楷體" w:hAnsi="標楷體" w:hint="eastAsia"/>
          <w:bCs/>
          <w:color w:val="000000"/>
        </w:rPr>
        <w:t>4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F1F0A">
        <w:rPr>
          <w:rFonts w:ascii="Times New Roman" w:eastAsia="標楷體" w:hAnsi="標楷體" w:hint="eastAsia"/>
          <w:bCs/>
          <w:color w:val="000000"/>
        </w:rPr>
        <w:t>9</w:t>
      </w:r>
      <w:r w:rsidR="009F1F0A">
        <w:rPr>
          <w:rFonts w:ascii="Times New Roman" w:eastAsia="標楷體" w:hAnsi="標楷體" w:hint="eastAsia"/>
          <w:bCs/>
          <w:color w:val="000000"/>
        </w:rPr>
        <w:t>日</w:t>
      </w:r>
      <w:proofErr w:type="gramStart"/>
      <w:r w:rsidR="009F1F0A">
        <w:rPr>
          <w:rFonts w:ascii="Times New Roman" w:eastAsia="標楷體" w:hAnsi="標楷體" w:hint="eastAsia"/>
          <w:bCs/>
          <w:color w:val="000000"/>
        </w:rPr>
        <w:t>止</w:t>
      </w:r>
      <w:proofErr w:type="gramEnd"/>
    </w:p>
    <w:p w:rsidR="0080782F" w:rsidRPr="0080782F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Chars="201" w:hanging="482"/>
        <w:rPr>
          <w:rFonts w:ascii="Times New Roman" w:eastAsia="標楷體" w:hAnsi="Times New Roman"/>
          <w:bCs/>
          <w:color w:val="000000"/>
        </w:rPr>
      </w:pPr>
      <w:r w:rsidRPr="00406C3E">
        <w:rPr>
          <w:rFonts w:ascii="Times New Roman" w:eastAsia="標楷體" w:hAnsi="標楷體"/>
          <w:bCs/>
        </w:rPr>
        <w:t>研習地點：</w:t>
      </w:r>
      <w:r w:rsidR="008A327E">
        <w:rPr>
          <w:rFonts w:ascii="Times New Roman" w:eastAsia="標楷體" w:hAnsi="Times New Roman" w:hint="eastAsia"/>
          <w:bCs/>
        </w:rPr>
        <w:t>國立科學工業園區實驗高級中學</w:t>
      </w:r>
      <w:r w:rsidR="00D049D4" w:rsidRPr="00D049D4">
        <w:rPr>
          <w:rFonts w:ascii="標楷體" w:eastAsia="標楷體" w:hAnsi="標楷體" w:hint="eastAsia"/>
          <w:bCs/>
          <w:szCs w:val="24"/>
        </w:rPr>
        <w:t>(</w:t>
      </w:r>
      <w:r w:rsidR="008A327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新竹市介壽路300號</w:t>
      </w:r>
      <w:r w:rsidR="00D049D4" w:rsidRPr="00D04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042A46" w:rsidRPr="00406C3E" w:rsidRDefault="002E4FCE" w:rsidP="00262A49">
      <w:pPr>
        <w:snapToGrid w:val="0"/>
        <w:spacing w:beforeLines="50" w:afterLines="50" w:line="400" w:lineRule="exact"/>
        <w:ind w:leftChars="200" w:left="480" w:firstLineChars="500" w:firstLine="120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高雄市立文山高</w:t>
      </w:r>
      <w:r w:rsidR="0080782F">
        <w:rPr>
          <w:rFonts w:ascii="Times New Roman" w:eastAsia="標楷體" w:hAnsi="Times New Roman" w:hint="eastAsia"/>
          <w:bCs/>
        </w:rPr>
        <w:t>級</w:t>
      </w:r>
      <w:r>
        <w:rPr>
          <w:rFonts w:ascii="Times New Roman" w:eastAsia="標楷體" w:hAnsi="Times New Roman" w:hint="eastAsia"/>
          <w:bCs/>
        </w:rPr>
        <w:t>中</w:t>
      </w:r>
      <w:r w:rsidR="0080782F">
        <w:rPr>
          <w:rFonts w:ascii="Times New Roman" w:eastAsia="標楷體" w:hAnsi="Times New Roman" w:hint="eastAsia"/>
          <w:bCs/>
        </w:rPr>
        <w:t>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Pr="002E4FCE">
        <w:rPr>
          <w:rFonts w:ascii="Times New Roman" w:eastAsia="標楷體" w:hAnsi="Times New Roman"/>
          <w:bCs/>
        </w:rPr>
        <w:t>高雄市</w:t>
      </w:r>
      <w:proofErr w:type="gramStart"/>
      <w:r w:rsidRPr="002E4FCE">
        <w:rPr>
          <w:rFonts w:ascii="Times New Roman" w:eastAsia="標楷體" w:hAnsi="Times New Roman"/>
          <w:bCs/>
        </w:rPr>
        <w:t>鳥松區大埤路</w:t>
      </w:r>
      <w:proofErr w:type="gramEnd"/>
      <w:r w:rsidRPr="002E4FCE">
        <w:rPr>
          <w:rFonts w:ascii="Times New Roman" w:eastAsia="標楷體" w:hAnsi="Times New Roman"/>
          <w:bCs/>
        </w:rPr>
        <w:t>31</w:t>
      </w:r>
      <w:r w:rsidRPr="002E4FCE">
        <w:rPr>
          <w:rFonts w:ascii="Times New Roman" w:eastAsia="標楷體" w:hAnsi="Times New Roman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>)</w:t>
      </w:r>
      <w:r w:rsidR="00042A46" w:rsidRPr="00406C3E">
        <w:rPr>
          <w:rFonts w:ascii="Times New Roman" w:eastAsia="標楷體" w:hAnsi="Times New Roman"/>
          <w:bCs/>
        </w:rPr>
        <w:br/>
      </w:r>
      <w:r w:rsidR="00042A46" w:rsidRPr="00406C3E">
        <w:rPr>
          <w:rFonts w:ascii="Times New Roman" w:eastAsia="標楷體" w:hAnsi="Times New Roman" w:hint="eastAsia"/>
          <w:bCs/>
        </w:rPr>
        <w:t xml:space="preserve">             </w:t>
      </w:r>
    </w:p>
    <w:p w:rsidR="00042A46" w:rsidRPr="00547B55" w:rsidRDefault="00042A46" w:rsidP="00262A49">
      <w:pPr>
        <w:numPr>
          <w:ilvl w:val="0"/>
          <w:numId w:val="17"/>
        </w:numPr>
        <w:snapToGrid w:val="0"/>
        <w:spacing w:beforeLines="5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</w:t>
      </w:r>
      <w:proofErr w:type="gramStart"/>
      <w:r w:rsidRPr="00BC0850">
        <w:rPr>
          <w:rFonts w:ascii="Times New Roman" w:eastAsia="標楷體" w:hAnsi="標楷體"/>
        </w:rPr>
        <w:t>逕</w:t>
      </w:r>
      <w:proofErr w:type="gramEnd"/>
      <w:r w:rsidRPr="00BC0850">
        <w:rPr>
          <w:rFonts w:ascii="Times New Roman" w:eastAsia="標楷體" w:hAnsi="標楷體"/>
        </w:rPr>
        <w:t>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262A49">
      <w:pPr>
        <w:numPr>
          <w:ilvl w:val="0"/>
          <w:numId w:val="17"/>
        </w:numPr>
        <w:tabs>
          <w:tab w:val="left" w:pos="709"/>
        </w:tabs>
        <w:snapToGrid w:val="0"/>
        <w:spacing w:beforeLines="50" w:afterLines="5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lastRenderedPageBreak/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proofErr w:type="gramStart"/>
      <w:r w:rsidRPr="00BC0850">
        <w:rPr>
          <w:rFonts w:ascii="Times New Roman" w:eastAsia="標楷體" w:hAnsi="標楷體"/>
        </w:rPr>
        <w:t>逕</w:t>
      </w:r>
      <w:proofErr w:type="gramEnd"/>
      <w:r w:rsidRPr="00BC0850">
        <w:rPr>
          <w:rFonts w:ascii="Times New Roman" w:eastAsia="標楷體" w:hAnsi="標楷體"/>
        </w:rPr>
        <w:t>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proofErr w:type="gramStart"/>
      <w:r w:rsidR="002E4FCE">
        <w:rPr>
          <w:rFonts w:ascii="Times New Roman" w:eastAsia="標楷體" w:hAnsi="Times New Roman"/>
        </w:rPr>
        <w:t>）</w:t>
      </w:r>
      <w:proofErr w:type="gramEnd"/>
      <w:r w:rsidR="002E4FCE">
        <w:rPr>
          <w:rFonts w:ascii="Times New Roman" w:eastAsia="標楷體" w:hAnsi="Times New Roman"/>
        </w:rPr>
        <w:t>填妥報名資料，報名期間</w:t>
      </w:r>
      <w:r w:rsidR="007F4647">
        <w:rPr>
          <w:rFonts w:ascii="Times New Roman" w:eastAsia="標楷體" w:hAnsi="Times New Roman" w:hint="eastAsia"/>
        </w:rPr>
        <w:t>10</w:t>
      </w:r>
      <w:r w:rsidR="00B6215A">
        <w:rPr>
          <w:rFonts w:ascii="Times New Roman" w:eastAsia="標楷體" w:hAnsi="Times New Roman" w:hint="eastAsia"/>
        </w:rPr>
        <w:t>5</w:t>
      </w:r>
      <w:r w:rsidR="007F4647">
        <w:rPr>
          <w:rFonts w:ascii="Times New Roman" w:eastAsia="標楷體" w:hAnsi="Times New Roman" w:hint="eastAsia"/>
        </w:rPr>
        <w:t>年</w:t>
      </w:r>
      <w:r w:rsidR="00B6215A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日至</w:t>
      </w:r>
      <w:r w:rsidR="007F4647">
        <w:rPr>
          <w:rFonts w:ascii="Times New Roman" w:eastAsia="標楷體" w:hAnsi="Times New Roman" w:hint="eastAsia"/>
        </w:rPr>
        <w:t>105</w:t>
      </w:r>
      <w:r w:rsidR="007F4647">
        <w:rPr>
          <w:rFonts w:ascii="Times New Roman" w:eastAsia="標楷體" w:hAnsi="Times New Roman" w:hint="eastAsia"/>
        </w:rPr>
        <w:t>年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31</w:t>
      </w:r>
      <w:r w:rsidR="007F4647">
        <w:rPr>
          <w:rFonts w:ascii="Times New Roman" w:eastAsia="標楷體" w:hAnsi="Times New Roman" w:hint="eastAsia"/>
        </w:rPr>
        <w:t>日</w:t>
      </w:r>
      <w:r w:rsidR="002E4FCE">
        <w:rPr>
          <w:rFonts w:ascii="Times New Roman" w:eastAsia="標楷體" w:hAnsi="標楷體" w:hint="eastAsia"/>
        </w:rPr>
        <w:t>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proofErr w:type="gramStart"/>
      <w:r w:rsidR="00450A8C">
        <w:rPr>
          <w:rFonts w:ascii="Times New Roman" w:eastAsia="標楷體" w:hAnsi="標楷體" w:hint="eastAsia"/>
        </w:rPr>
        <w:t>若人</w:t>
      </w:r>
      <w:proofErr w:type="gramEnd"/>
      <w:r w:rsidR="00450A8C">
        <w:rPr>
          <w:rFonts w:ascii="Times New Roman" w:eastAsia="標楷體" w:hAnsi="標楷體" w:hint="eastAsia"/>
        </w:rPr>
        <w:t>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</w:t>
      </w:r>
      <w:proofErr w:type="gramStart"/>
      <w:r w:rsidRPr="00BC0850">
        <w:rPr>
          <w:rFonts w:ascii="Times New Roman" w:eastAsia="標楷體" w:hAnsi="標楷體"/>
        </w:rPr>
        <w:t>（</w:t>
      </w:r>
      <w:proofErr w:type="gramEnd"/>
      <w:r w:rsidRPr="00BC0850">
        <w:rPr>
          <w:rFonts w:ascii="Times New Roman" w:eastAsia="標楷體" w:hAnsi="標楷體"/>
        </w:rPr>
        <w:t>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D52212">
        <w:rPr>
          <w:rFonts w:ascii="Times New Roman" w:eastAsia="標楷體" w:hAnsi="Times New Roman" w:hint="eastAsia"/>
        </w:rPr>
        <w:t>9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8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proofErr w:type="gramStart"/>
      <w:r w:rsidRPr="00BC0850">
        <w:rPr>
          <w:rFonts w:ascii="Times New Roman" w:eastAsia="標楷體" w:hAnsi="標楷體"/>
        </w:rPr>
        <w:t>）</w:t>
      </w:r>
      <w:proofErr w:type="gramEnd"/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262A49">
      <w:pPr>
        <w:numPr>
          <w:ilvl w:val="0"/>
          <w:numId w:val="17"/>
        </w:numPr>
        <w:snapToGrid w:val="0"/>
        <w:spacing w:beforeLines="50" w:afterLines="5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/>
          <w:bCs/>
          <w:kern w:val="2"/>
          <w:sz w:val="24"/>
          <w:szCs w:val="22"/>
        </w:rPr>
        <w:t>國際教育進階課程乃依八大主題分別</w:t>
      </w:r>
      <w:r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Pr="00141FEA">
        <w:rPr>
          <w:rFonts w:ascii="Times New Roman"/>
          <w:bCs/>
          <w:kern w:val="2"/>
          <w:sz w:val="24"/>
          <w:szCs w:val="22"/>
        </w:rPr>
        <w:t>研習，凡修畢任</w:t>
      </w:r>
      <w:proofErr w:type="gramStart"/>
      <w:r w:rsidRPr="00141FEA">
        <w:rPr>
          <w:rFonts w:ascii="Times New Roman"/>
          <w:bCs/>
          <w:kern w:val="2"/>
          <w:sz w:val="24"/>
          <w:szCs w:val="22"/>
        </w:rPr>
        <w:t>一</w:t>
      </w:r>
      <w:proofErr w:type="gramEnd"/>
      <w:r w:rsidRPr="00141FEA">
        <w:rPr>
          <w:rFonts w:ascii="Times New Roman"/>
          <w:bCs/>
          <w:kern w:val="2"/>
          <w:sz w:val="24"/>
          <w:szCs w:val="22"/>
        </w:rPr>
        <w:t>主題之三個單元計六小時者，授予該主題之研習證明，累計修習至少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四個主題</w:t>
      </w:r>
      <w:r w:rsidRPr="00291861">
        <w:rPr>
          <w:rFonts w:ascii="Times New Roman" w:hint="eastAsia"/>
          <w:b/>
          <w:bCs/>
          <w:color w:val="FF0000"/>
          <w:kern w:val="2"/>
          <w:sz w:val="24"/>
          <w:szCs w:val="22"/>
          <w:u w:val="single"/>
        </w:rPr>
        <w:t>共二十四小時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以上者，</w:t>
      </w:r>
      <w:r w:rsidRPr="00160C0B">
        <w:rPr>
          <w:rFonts w:ascii="Times New Roman"/>
          <w:b/>
          <w:bCs/>
          <w:kern w:val="2"/>
          <w:sz w:val="24"/>
          <w:szCs w:val="22"/>
          <w:u w:val="single"/>
        </w:rPr>
        <w:t>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</w:t>
      </w:r>
      <w:proofErr w:type="gramStart"/>
      <w:r w:rsidRPr="006446A8">
        <w:rPr>
          <w:rFonts w:ascii="Times New Roman" w:eastAsia="標楷體" w:hAnsi="標楷體"/>
        </w:rPr>
        <w:t>認證需含</w:t>
      </w:r>
      <w:r w:rsidRPr="006446A8">
        <w:rPr>
          <w:rFonts w:ascii="Times New Roman" w:eastAsia="標楷體" w:hAnsi="標楷體" w:hint="eastAsia"/>
        </w:rPr>
        <w:t>課程</w:t>
      </w:r>
      <w:proofErr w:type="gramEnd"/>
      <w:r w:rsidRPr="006446A8">
        <w:rPr>
          <w:rFonts w:ascii="Times New Roman" w:eastAsia="標楷體" w:hAnsi="標楷體" w:hint="eastAsia"/>
        </w:rPr>
        <w:t>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</w:t>
      </w:r>
      <w:r w:rsidR="008A327E">
        <w:rPr>
          <w:rFonts w:ascii="Times New Roman" w:eastAsia="標楷體" w:hAnsi="標楷體" w:hint="eastAsia"/>
        </w:rPr>
        <w:t>以輔導</w:t>
      </w:r>
      <w:r w:rsidRPr="006446A8">
        <w:rPr>
          <w:rFonts w:ascii="Times New Roman" w:eastAsia="標楷體" w:hAnsi="標楷體"/>
        </w:rPr>
        <w:t>列入國際教育人才資料庫。</w:t>
      </w:r>
    </w:p>
    <w:p w:rsidR="00042A46" w:rsidRPr="006446A8" w:rsidRDefault="00042A46" w:rsidP="00262A49">
      <w:pPr>
        <w:numPr>
          <w:ilvl w:val="0"/>
          <w:numId w:val="17"/>
        </w:numPr>
        <w:tabs>
          <w:tab w:val="left" w:pos="993"/>
        </w:tabs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</w:t>
      </w:r>
      <w:proofErr w:type="gramStart"/>
      <w:r>
        <w:rPr>
          <w:rFonts w:ascii="Times New Roman" w:eastAsia="標楷體" w:hAnsi="標楷體" w:hint="eastAsia"/>
          <w:bCs/>
        </w:rPr>
        <w:t>一</w:t>
      </w:r>
      <w:proofErr w:type="gramEnd"/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57741E" w:rsidRPr="00D2790C" w:rsidRDefault="0057741E" w:rsidP="0057741E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57741E" w:rsidRPr="00D2790C" w:rsidSect="00EE42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proofErr w:type="gramStart"/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proofErr w:type="gramEnd"/>
      <w:r w:rsidRPr="00D2790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tblpY="380"/>
        <w:tblW w:w="14992" w:type="dxa"/>
        <w:tblLayout w:type="fixed"/>
        <w:tblLook w:val="04A0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3C3F7F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3C3F7F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 xml:space="preserve"> </w:t>
            </w:r>
          </w:p>
        </w:tc>
      </w:tr>
      <w:tr w:rsidR="003C3F7F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佔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的角色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3C3F7F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3C3F7F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3C3F7F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proofErr w:type="gramStart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337A5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與國際競賽常見問題與解決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3C3F7F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差異評鑑模式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3C3F7F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3C3F7F" w:rsidRPr="003C3F7F" w:rsidRDefault="003C3F7F">
      <w:pPr>
        <w:widowControl/>
        <w:rPr>
          <w:rFonts w:ascii="Times New Roman" w:eastAsia="標楷體" w:hAnsi="Times New Roman"/>
          <w:b/>
          <w:sz w:val="26"/>
          <w:szCs w:val="26"/>
        </w:rPr>
        <w:sectPr w:rsidR="003C3F7F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tbl>
      <w:tblPr>
        <w:tblW w:w="0" w:type="auto"/>
        <w:jc w:val="center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41"/>
        <w:gridCol w:w="440"/>
        <w:gridCol w:w="5992"/>
        <w:gridCol w:w="5993"/>
      </w:tblGrid>
      <w:tr w:rsidR="00160C0B" w:rsidRPr="00783223" w:rsidTr="00783223">
        <w:trPr>
          <w:trHeight w:val="372"/>
          <w:jc w:val="center"/>
        </w:trPr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國立中正大學國際教育進階研習課程時程表</w:t>
            </w:r>
          </w:p>
        </w:tc>
      </w:tr>
      <w:tr w:rsidR="00160C0B" w:rsidRPr="00783223" w:rsidTr="00783223">
        <w:trPr>
          <w:trHeight w:val="576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竹科實中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文山高中</w:t>
            </w:r>
          </w:p>
        </w:tc>
      </w:tr>
      <w:tr w:rsidR="00160C0B" w:rsidRPr="00783223" w:rsidTr="00783223">
        <w:trPr>
          <w:trHeight w:val="576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</w:tr>
      <w:tr w:rsidR="00160C0B" w:rsidRPr="00783223" w:rsidTr="006717D0">
        <w:trPr>
          <w:trHeight w:val="42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105/03/11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</w:t>
            </w:r>
          </w:p>
        </w:tc>
      </w:tr>
      <w:tr w:rsidR="00160C0B" w:rsidRPr="00783223" w:rsidTr="006717D0">
        <w:trPr>
          <w:trHeight w:val="31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105/03/12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B6215A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課程發展與教學個案模式歸納</w:t>
            </w:r>
          </w:p>
        </w:tc>
      </w:tr>
      <w:tr w:rsidR="00160C0B" w:rsidRPr="00783223" w:rsidTr="006717D0">
        <w:trPr>
          <w:trHeight w:val="34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B6215A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</w:t>
            </w:r>
          </w:p>
        </w:tc>
      </w:tr>
      <w:tr w:rsidR="00160C0B" w:rsidRPr="00783223" w:rsidTr="006717D0">
        <w:trPr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B6215A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國際交流個案模式歸納</w:t>
            </w:r>
          </w:p>
        </w:tc>
      </w:tr>
      <w:tr w:rsidR="00160C0B" w:rsidRPr="00783223" w:rsidTr="006717D0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課程發展與教學個案模式歸納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學校國際化個案模式歸納</w:t>
            </w:r>
          </w:p>
        </w:tc>
      </w:tr>
      <w:tr w:rsidR="006717D0" w:rsidRPr="00783223" w:rsidTr="006717D0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國際交流個案模式歸納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差異評鑑與</w:t>
            </w:r>
            <w:r w:rsidR="00B62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SIEP</w:t>
            </w:r>
          </w:p>
        </w:tc>
      </w:tr>
      <w:tr w:rsidR="00160C0B" w:rsidRPr="00783223" w:rsidTr="006717D0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105/04/08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學校國際化個案模式歸納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B6215A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</w:t>
            </w:r>
          </w:p>
        </w:tc>
      </w:tr>
      <w:tr w:rsidR="00160C0B" w:rsidRPr="00783223" w:rsidTr="006717D0">
        <w:trPr>
          <w:trHeight w:val="60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105/04/09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差異評鑑與SIEP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B6215A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</w:t>
            </w:r>
          </w:p>
        </w:tc>
      </w:tr>
    </w:tbl>
    <w:p w:rsidR="00FB5596" w:rsidRPr="00FB5596" w:rsidRDefault="00160C0B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上課時間</w:t>
      </w:r>
      <w:r>
        <w:rPr>
          <w:rFonts w:ascii="Times New Roman" w:eastAsia="標楷體" w:hAnsi="Times New Roman" w:hint="eastAsia"/>
          <w:b/>
          <w:sz w:val="26"/>
          <w:szCs w:val="26"/>
        </w:rPr>
        <w:t>:9:00-16:00</w:t>
      </w:r>
    </w:p>
    <w:sectPr w:rsidR="00FB5596" w:rsidRPr="00FB5596" w:rsidSect="007832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60" w:rsidRDefault="00202560" w:rsidP="0011677D">
      <w:pPr>
        <w:spacing w:line="240" w:lineRule="auto"/>
      </w:pPr>
      <w:r>
        <w:separator/>
      </w:r>
    </w:p>
  </w:endnote>
  <w:endnote w:type="continuationSeparator" w:id="0">
    <w:p w:rsidR="00202560" w:rsidRDefault="00202560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A23C6F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Pr="00E01101" w:rsidRDefault="00A23C6F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262A49">
      <w:rPr>
        <w:rStyle w:val="afe"/>
        <w:noProof/>
      </w:rPr>
      <w:t>2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1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60" w:rsidRDefault="00202560" w:rsidP="0011677D">
      <w:pPr>
        <w:spacing w:line="240" w:lineRule="auto"/>
      </w:pPr>
      <w:r>
        <w:separator/>
      </w:r>
    </w:p>
  </w:footnote>
  <w:footnote w:type="continuationSeparator" w:id="0">
    <w:p w:rsidR="00202560" w:rsidRDefault="00202560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Pr="00F23BEB" w:rsidRDefault="00052F2C" w:rsidP="0028270A">
    <w:pPr>
      <w:pStyle w:val="af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23A65"/>
    <w:rsid w:val="001429B0"/>
    <w:rsid w:val="0015208E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202560"/>
    <w:rsid w:val="00210FDE"/>
    <w:rsid w:val="00213120"/>
    <w:rsid w:val="00214742"/>
    <w:rsid w:val="0023441B"/>
    <w:rsid w:val="002358A5"/>
    <w:rsid w:val="00240209"/>
    <w:rsid w:val="0026191A"/>
    <w:rsid w:val="00262A49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C2CFE"/>
    <w:rsid w:val="002C50E4"/>
    <w:rsid w:val="002D6E77"/>
    <w:rsid w:val="002E4FCE"/>
    <w:rsid w:val="00302176"/>
    <w:rsid w:val="003151E8"/>
    <w:rsid w:val="00324D8F"/>
    <w:rsid w:val="003322C4"/>
    <w:rsid w:val="00334AF6"/>
    <w:rsid w:val="00343EDB"/>
    <w:rsid w:val="00382DFC"/>
    <w:rsid w:val="003B15B3"/>
    <w:rsid w:val="003C3F7F"/>
    <w:rsid w:val="003C4220"/>
    <w:rsid w:val="003D451C"/>
    <w:rsid w:val="003E5B12"/>
    <w:rsid w:val="003E6526"/>
    <w:rsid w:val="003F2655"/>
    <w:rsid w:val="00420B71"/>
    <w:rsid w:val="00422261"/>
    <w:rsid w:val="0043202A"/>
    <w:rsid w:val="00442973"/>
    <w:rsid w:val="00450A8C"/>
    <w:rsid w:val="00461AA3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3365E"/>
    <w:rsid w:val="006500B1"/>
    <w:rsid w:val="006717D0"/>
    <w:rsid w:val="006873A9"/>
    <w:rsid w:val="006A7CB5"/>
    <w:rsid w:val="006B3E01"/>
    <w:rsid w:val="006C1910"/>
    <w:rsid w:val="00734E7B"/>
    <w:rsid w:val="0073531B"/>
    <w:rsid w:val="00764CE3"/>
    <w:rsid w:val="00766D63"/>
    <w:rsid w:val="00783223"/>
    <w:rsid w:val="007928E9"/>
    <w:rsid w:val="007A2155"/>
    <w:rsid w:val="007B0CE5"/>
    <w:rsid w:val="007B319E"/>
    <w:rsid w:val="007C03E6"/>
    <w:rsid w:val="007D38CD"/>
    <w:rsid w:val="007E5A6F"/>
    <w:rsid w:val="007F4647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672F"/>
    <w:rsid w:val="00860904"/>
    <w:rsid w:val="00880662"/>
    <w:rsid w:val="00895BCB"/>
    <w:rsid w:val="008A327E"/>
    <w:rsid w:val="008A3338"/>
    <w:rsid w:val="008D0F95"/>
    <w:rsid w:val="00911EB7"/>
    <w:rsid w:val="00927B9F"/>
    <w:rsid w:val="0095516A"/>
    <w:rsid w:val="009638CD"/>
    <w:rsid w:val="0099341E"/>
    <w:rsid w:val="009A5ABF"/>
    <w:rsid w:val="009B54B8"/>
    <w:rsid w:val="009E5547"/>
    <w:rsid w:val="009F115E"/>
    <w:rsid w:val="009F1F0A"/>
    <w:rsid w:val="009F6140"/>
    <w:rsid w:val="00A037AC"/>
    <w:rsid w:val="00A11191"/>
    <w:rsid w:val="00A23C6F"/>
    <w:rsid w:val="00A31010"/>
    <w:rsid w:val="00A32368"/>
    <w:rsid w:val="00A42C74"/>
    <w:rsid w:val="00A4421E"/>
    <w:rsid w:val="00A71EC1"/>
    <w:rsid w:val="00A76848"/>
    <w:rsid w:val="00A84F21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A0EDC"/>
    <w:rsid w:val="00BC212E"/>
    <w:rsid w:val="00BE64A7"/>
    <w:rsid w:val="00BF0FC9"/>
    <w:rsid w:val="00BF47C7"/>
    <w:rsid w:val="00C227EA"/>
    <w:rsid w:val="00C23E4D"/>
    <w:rsid w:val="00C35D8B"/>
    <w:rsid w:val="00C57052"/>
    <w:rsid w:val="00C6115C"/>
    <w:rsid w:val="00C916B7"/>
    <w:rsid w:val="00CB0DAD"/>
    <w:rsid w:val="00CC0B16"/>
    <w:rsid w:val="00CE7673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B3D"/>
    <w:rsid w:val="00E2720C"/>
    <w:rsid w:val="00E34D92"/>
    <w:rsid w:val="00E43AAD"/>
    <w:rsid w:val="00E43D3E"/>
    <w:rsid w:val="00E5364A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E1B86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ccu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F40C-9C04-4D34-8F8A-5EF9AB7D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2907</Characters>
  <Application>Microsoft Office Word</Application>
  <DocSecurity>0</DocSecurity>
  <Lines>24</Lines>
  <Paragraphs>6</Paragraphs>
  <ScaleCrop>false</ScaleCrop>
  <Company>中正大學教育學研究所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10015993</cp:lastModifiedBy>
  <cp:revision>2</cp:revision>
  <cp:lastPrinted>2015-09-02T05:55:00Z</cp:lastPrinted>
  <dcterms:created xsi:type="dcterms:W3CDTF">2015-12-08T01:59:00Z</dcterms:created>
  <dcterms:modified xsi:type="dcterms:W3CDTF">2015-12-08T01:59:00Z</dcterms:modified>
</cp:coreProperties>
</file>