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BD3" w:rsidRPr="00756154" w:rsidRDefault="00B02BD3" w:rsidP="00756154">
      <w:pPr>
        <w:spacing w:after="0" w:line="360" w:lineRule="exact"/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bookmarkEnd w:id="0"/>
      <w:r w:rsidRPr="00756154">
        <w:rPr>
          <w:rFonts w:ascii="標楷體" w:eastAsia="標楷體" w:hAnsi="標楷體" w:hint="eastAsia"/>
          <w:b/>
          <w:sz w:val="28"/>
          <w:szCs w:val="28"/>
        </w:rPr>
        <w:t>桃園</w:t>
      </w:r>
      <w:r w:rsidRPr="00756154">
        <w:rPr>
          <w:rFonts w:ascii="標楷體" w:eastAsia="標楷體" w:hAnsi="標楷體"/>
          <w:b/>
          <w:sz w:val="28"/>
          <w:szCs w:val="28"/>
        </w:rPr>
        <w:t>市立</w:t>
      </w:r>
      <w:r w:rsidRPr="00756154">
        <w:rPr>
          <w:rFonts w:ascii="標楷體" w:eastAsia="標楷體" w:hAnsi="標楷體" w:hint="eastAsia"/>
          <w:b/>
          <w:sz w:val="28"/>
          <w:szCs w:val="28"/>
        </w:rPr>
        <w:t>草漯</w:t>
      </w:r>
      <w:r w:rsidRPr="00756154">
        <w:rPr>
          <w:rFonts w:ascii="標楷體" w:eastAsia="標楷體" w:hAnsi="標楷體"/>
          <w:b/>
          <w:sz w:val="28"/>
          <w:szCs w:val="28"/>
        </w:rPr>
        <w:t>國中學生手機使用管理辦法</w:t>
      </w:r>
    </w:p>
    <w:p w:rsidR="007F705A" w:rsidRPr="00756154" w:rsidRDefault="007F705A" w:rsidP="00756154">
      <w:pPr>
        <w:spacing w:after="0" w:line="360" w:lineRule="exact"/>
        <w:ind w:leftChars="2400" w:left="5770"/>
        <w:rPr>
          <w:rFonts w:ascii="標楷體" w:eastAsia="標楷體" w:hAnsi="標楷體"/>
          <w:szCs w:val="24"/>
        </w:rPr>
      </w:pPr>
      <w:r w:rsidRPr="00756154">
        <w:rPr>
          <w:rFonts w:ascii="標楷體" w:eastAsia="標楷體" w:hAnsi="標楷體"/>
          <w:szCs w:val="24"/>
        </w:rPr>
        <w:t>99</w:t>
      </w:r>
      <w:r w:rsidRPr="00756154">
        <w:rPr>
          <w:rFonts w:ascii="標楷體" w:eastAsia="標楷體" w:hAnsi="標楷體" w:hint="eastAsia"/>
          <w:szCs w:val="24"/>
        </w:rPr>
        <w:t>年</w:t>
      </w:r>
      <w:r w:rsidRPr="00756154">
        <w:rPr>
          <w:rFonts w:ascii="標楷體" w:eastAsia="標楷體" w:hAnsi="標楷體"/>
          <w:szCs w:val="24"/>
        </w:rPr>
        <w:t>7</w:t>
      </w:r>
      <w:r w:rsidRPr="00756154">
        <w:rPr>
          <w:rFonts w:ascii="標楷體" w:eastAsia="標楷體" w:hAnsi="標楷體" w:hint="eastAsia"/>
          <w:szCs w:val="24"/>
        </w:rPr>
        <w:t>月</w:t>
      </w:r>
      <w:r w:rsidRPr="00756154">
        <w:rPr>
          <w:rFonts w:ascii="標楷體" w:eastAsia="標楷體" w:hAnsi="標楷體"/>
          <w:szCs w:val="24"/>
        </w:rPr>
        <w:t>3</w:t>
      </w:r>
      <w:r w:rsidRPr="00756154">
        <w:rPr>
          <w:rFonts w:ascii="標楷體" w:eastAsia="標楷體" w:hAnsi="標楷體" w:hint="eastAsia"/>
          <w:szCs w:val="24"/>
        </w:rPr>
        <w:t>日</w:t>
      </w:r>
      <w:r w:rsidRPr="00756154">
        <w:rPr>
          <w:rFonts w:ascii="標楷體" w:eastAsia="標楷體" w:hAnsi="標楷體"/>
          <w:szCs w:val="24"/>
        </w:rPr>
        <w:t>校務會議通過</w:t>
      </w:r>
    </w:p>
    <w:p w:rsidR="00BC4B1D" w:rsidRDefault="00327142" w:rsidP="00327142">
      <w:pPr>
        <w:spacing w:after="0" w:line="360" w:lineRule="exact"/>
        <w:ind w:leftChars="2404" w:left="5770" w:firstLine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105</w:t>
      </w:r>
      <w:r w:rsidR="007F705A" w:rsidRPr="00756154">
        <w:rPr>
          <w:rFonts w:ascii="標楷體" w:eastAsia="標楷體" w:hAnsi="標楷體"/>
          <w:szCs w:val="24"/>
        </w:rPr>
        <w:t>年</w:t>
      </w:r>
      <w:r>
        <w:rPr>
          <w:rFonts w:ascii="標楷體" w:eastAsia="標楷體" w:hAnsi="標楷體" w:hint="eastAsia"/>
          <w:szCs w:val="24"/>
        </w:rPr>
        <w:t>6</w:t>
      </w:r>
      <w:r w:rsidR="007F705A" w:rsidRPr="00756154">
        <w:rPr>
          <w:rFonts w:ascii="標楷體" w:eastAsia="標楷體" w:hAnsi="標楷體"/>
          <w:szCs w:val="24"/>
        </w:rPr>
        <w:t>月</w:t>
      </w:r>
      <w:r>
        <w:rPr>
          <w:rFonts w:ascii="標楷體" w:eastAsia="標楷體" w:hAnsi="標楷體" w:hint="eastAsia"/>
          <w:szCs w:val="24"/>
        </w:rPr>
        <w:t>29</w:t>
      </w:r>
      <w:r w:rsidR="007F705A" w:rsidRPr="00756154">
        <w:rPr>
          <w:rFonts w:ascii="標楷體" w:eastAsia="標楷體" w:hAnsi="標楷體"/>
          <w:szCs w:val="24"/>
        </w:rPr>
        <w:t>日校務會議修訂通過</w:t>
      </w:r>
    </w:p>
    <w:p w:rsidR="00327142" w:rsidRPr="00327142" w:rsidRDefault="00327142" w:rsidP="00327142">
      <w:pPr>
        <w:spacing w:after="0" w:line="360" w:lineRule="exact"/>
        <w:ind w:leftChars="2404" w:left="5770" w:firstLine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106年1月19日校務會議復議通過</w:t>
      </w:r>
    </w:p>
    <w:p w:rsidR="00A86A5B" w:rsidRPr="00756154" w:rsidRDefault="00B02BD3" w:rsidP="00756154">
      <w:pPr>
        <w:pStyle w:val="a3"/>
        <w:numPr>
          <w:ilvl w:val="0"/>
          <w:numId w:val="5"/>
        </w:numPr>
        <w:spacing w:line="360" w:lineRule="exact"/>
        <w:ind w:leftChars="0"/>
        <w:rPr>
          <w:rFonts w:ascii="標楷體" w:eastAsia="標楷體" w:hAnsi="標楷體"/>
          <w:szCs w:val="24"/>
        </w:rPr>
      </w:pPr>
      <w:r w:rsidRPr="00756154">
        <w:rPr>
          <w:rFonts w:ascii="標楷體" w:eastAsia="標楷體" w:hAnsi="標楷體"/>
          <w:szCs w:val="24"/>
        </w:rPr>
        <w:t>依據：</w:t>
      </w:r>
    </w:p>
    <w:p w:rsidR="00A86A5B" w:rsidRPr="00756154" w:rsidRDefault="00B02BD3" w:rsidP="00756154">
      <w:pPr>
        <w:pStyle w:val="a3"/>
        <w:numPr>
          <w:ilvl w:val="1"/>
          <w:numId w:val="5"/>
        </w:numPr>
        <w:spacing w:line="360" w:lineRule="exact"/>
        <w:ind w:leftChars="0"/>
        <w:rPr>
          <w:rFonts w:ascii="標楷體" w:eastAsia="標楷體" w:hAnsi="標楷體"/>
          <w:szCs w:val="24"/>
        </w:rPr>
      </w:pPr>
      <w:r w:rsidRPr="00756154">
        <w:rPr>
          <w:rFonts w:ascii="標楷體" w:eastAsia="標楷體" w:hAnsi="標楷體"/>
          <w:szCs w:val="24"/>
        </w:rPr>
        <w:t>教育部100年9月6日臺環字第1000153196B號函訂定公布</w:t>
      </w:r>
      <w:r w:rsidR="000F5B1A" w:rsidRPr="00756154">
        <w:rPr>
          <w:rFonts w:ascii="標楷體" w:eastAsia="標楷體" w:hAnsi="標楷體" w:hint="eastAsia"/>
          <w:szCs w:val="24"/>
        </w:rPr>
        <w:t>「</w:t>
      </w:r>
      <w:r w:rsidR="000F5B1A" w:rsidRPr="00756154">
        <w:rPr>
          <w:rFonts w:ascii="標楷體" w:eastAsia="標楷體" w:hAnsi="標楷體"/>
          <w:szCs w:val="24"/>
        </w:rPr>
        <w:t>校園攜帶行動電話使用規範原則</w:t>
      </w:r>
      <w:r w:rsidR="000F5B1A" w:rsidRPr="00756154">
        <w:rPr>
          <w:rFonts w:ascii="標楷體" w:eastAsia="標楷體" w:hAnsi="標楷體" w:hint="eastAsia"/>
          <w:szCs w:val="24"/>
        </w:rPr>
        <w:t>」</w:t>
      </w:r>
      <w:r w:rsidRPr="00756154">
        <w:rPr>
          <w:rFonts w:ascii="標楷體" w:eastAsia="標楷體" w:hAnsi="標楷體"/>
          <w:szCs w:val="24"/>
        </w:rPr>
        <w:t>辦理。</w:t>
      </w:r>
    </w:p>
    <w:p w:rsidR="00B02BD3" w:rsidRPr="00756154" w:rsidRDefault="00A86A5B" w:rsidP="00756154">
      <w:pPr>
        <w:pStyle w:val="a3"/>
        <w:numPr>
          <w:ilvl w:val="1"/>
          <w:numId w:val="5"/>
        </w:numPr>
        <w:spacing w:line="360" w:lineRule="exact"/>
        <w:ind w:leftChars="0"/>
        <w:rPr>
          <w:rFonts w:ascii="標楷體" w:eastAsia="標楷體" w:hAnsi="標楷體"/>
          <w:szCs w:val="24"/>
        </w:rPr>
      </w:pPr>
      <w:r w:rsidRPr="00756154">
        <w:rPr>
          <w:rFonts w:ascii="標楷體" w:eastAsia="標楷體" w:hAnsi="標楷體" w:hint="eastAsia"/>
          <w:szCs w:val="24"/>
        </w:rPr>
        <w:t>教育部102年8月24日修訂之「手機使用管理辦法」</w:t>
      </w:r>
      <w:r w:rsidR="00B02BD3" w:rsidRPr="00756154">
        <w:rPr>
          <w:rFonts w:ascii="標楷體" w:eastAsia="標楷體" w:hAnsi="標楷體"/>
          <w:szCs w:val="24"/>
        </w:rPr>
        <w:t xml:space="preserve"> </w:t>
      </w:r>
      <w:r w:rsidRPr="00756154">
        <w:rPr>
          <w:rFonts w:ascii="標楷體" w:eastAsia="標楷體" w:hAnsi="標楷體" w:hint="eastAsia"/>
          <w:szCs w:val="24"/>
        </w:rPr>
        <w:t>。</w:t>
      </w:r>
    </w:p>
    <w:p w:rsidR="00B02BD3" w:rsidRPr="00756154" w:rsidRDefault="00B02BD3" w:rsidP="00756154">
      <w:pPr>
        <w:pStyle w:val="a3"/>
        <w:numPr>
          <w:ilvl w:val="0"/>
          <w:numId w:val="5"/>
        </w:numPr>
        <w:spacing w:line="360" w:lineRule="exact"/>
        <w:ind w:leftChars="0"/>
        <w:rPr>
          <w:rFonts w:ascii="標楷體" w:eastAsia="標楷體" w:hAnsi="標楷體"/>
          <w:szCs w:val="24"/>
        </w:rPr>
      </w:pPr>
      <w:r w:rsidRPr="00756154">
        <w:rPr>
          <w:rFonts w:ascii="標楷體" w:eastAsia="標楷體" w:hAnsi="標楷體"/>
          <w:szCs w:val="24"/>
        </w:rPr>
        <w:t>目的：</w:t>
      </w:r>
      <w:r w:rsidR="000F5B1A" w:rsidRPr="00756154">
        <w:rPr>
          <w:rFonts w:ascii="標楷體" w:eastAsia="標楷體" w:hAnsi="標楷體" w:hint="eastAsia"/>
          <w:szCs w:val="24"/>
        </w:rPr>
        <w:t>為使學生在不干擾教學進行，影響自身、團體學習活動及避免濫用通訊器材的前提下，有限度地保障學生使用行動電話之權利</w:t>
      </w:r>
      <w:r w:rsidR="004D1625" w:rsidRPr="00756154">
        <w:rPr>
          <w:rFonts w:ascii="標楷體" w:eastAsia="標楷體" w:hAnsi="標楷體" w:hint="eastAsia"/>
          <w:szCs w:val="24"/>
        </w:rPr>
        <w:t>，並使學生養成使用的相關禮儀，遵守應有的公共道德與規範，及維護校園安全團體秩序，</w:t>
      </w:r>
      <w:r w:rsidRPr="00756154">
        <w:rPr>
          <w:rFonts w:ascii="標楷體" w:eastAsia="標楷體" w:hAnsi="標楷體"/>
          <w:szCs w:val="24"/>
        </w:rPr>
        <w:t xml:space="preserve">特訂定本辦法。 </w:t>
      </w:r>
    </w:p>
    <w:p w:rsidR="000F5B1A" w:rsidRPr="00756154" w:rsidRDefault="004D1625" w:rsidP="00756154">
      <w:pPr>
        <w:pStyle w:val="a3"/>
        <w:numPr>
          <w:ilvl w:val="0"/>
          <w:numId w:val="5"/>
        </w:numPr>
        <w:spacing w:line="360" w:lineRule="exact"/>
        <w:ind w:leftChars="0"/>
        <w:rPr>
          <w:rFonts w:ascii="標楷體" w:eastAsia="標楷體" w:hAnsi="標楷體"/>
          <w:szCs w:val="24"/>
        </w:rPr>
      </w:pPr>
      <w:r w:rsidRPr="00756154">
        <w:rPr>
          <w:rFonts w:ascii="標楷體" w:eastAsia="標楷體" w:hAnsi="標楷體" w:hint="eastAsia"/>
          <w:szCs w:val="24"/>
        </w:rPr>
        <w:t>正確使用行動電話原則：</w:t>
      </w:r>
    </w:p>
    <w:p w:rsidR="004D1625" w:rsidRPr="00756154" w:rsidRDefault="004D1625" w:rsidP="00756154">
      <w:pPr>
        <w:pStyle w:val="a3"/>
        <w:numPr>
          <w:ilvl w:val="1"/>
          <w:numId w:val="5"/>
        </w:numPr>
        <w:spacing w:line="360" w:lineRule="exact"/>
        <w:ind w:leftChars="0"/>
        <w:rPr>
          <w:rFonts w:ascii="標楷體" w:eastAsia="標楷體" w:hAnsi="標楷體"/>
          <w:szCs w:val="24"/>
        </w:rPr>
      </w:pPr>
      <w:r w:rsidRPr="00756154">
        <w:rPr>
          <w:rFonts w:ascii="標楷體" w:eastAsia="標楷體" w:hAnsi="標楷體" w:hint="eastAsia"/>
          <w:szCs w:val="24"/>
        </w:rPr>
        <w:t>為避免長時間暴露於電磁波下，對身體造成傷害，學生應盡量減少使用行動電話。</w:t>
      </w:r>
    </w:p>
    <w:p w:rsidR="004D1625" w:rsidRPr="00756154" w:rsidRDefault="004D1625" w:rsidP="00756154">
      <w:pPr>
        <w:pStyle w:val="a3"/>
        <w:numPr>
          <w:ilvl w:val="1"/>
          <w:numId w:val="5"/>
        </w:numPr>
        <w:spacing w:line="360" w:lineRule="exact"/>
        <w:ind w:leftChars="0"/>
        <w:rPr>
          <w:rFonts w:ascii="標楷體" w:eastAsia="標楷體" w:hAnsi="標楷體"/>
          <w:szCs w:val="24"/>
        </w:rPr>
      </w:pPr>
      <w:r w:rsidRPr="00756154">
        <w:rPr>
          <w:rFonts w:ascii="標楷體" w:eastAsia="標楷體" w:hAnsi="標楷體" w:hint="eastAsia"/>
          <w:szCs w:val="24"/>
        </w:rPr>
        <w:t>為維護公共團體秩序，避免影響他人受教權，學生於上課、早自習、午休、定期評量、集會及其他公開場合，應將行動電話關機。</w:t>
      </w:r>
    </w:p>
    <w:p w:rsidR="004D1625" w:rsidRPr="00756154" w:rsidRDefault="004D1625" w:rsidP="00756154">
      <w:pPr>
        <w:pStyle w:val="a3"/>
        <w:numPr>
          <w:ilvl w:val="1"/>
          <w:numId w:val="5"/>
        </w:numPr>
        <w:spacing w:line="360" w:lineRule="exact"/>
        <w:ind w:leftChars="0"/>
        <w:rPr>
          <w:rFonts w:ascii="標楷體" w:eastAsia="標楷體" w:hAnsi="標楷體"/>
          <w:szCs w:val="24"/>
        </w:rPr>
      </w:pPr>
      <w:r w:rsidRPr="00756154">
        <w:rPr>
          <w:rFonts w:ascii="標楷體" w:eastAsia="標楷體" w:hAnsi="標楷體" w:hint="eastAsia"/>
          <w:szCs w:val="24"/>
        </w:rPr>
        <w:t>為尊重他人隱私權及避免涉及違反著作權相關法令，</w:t>
      </w:r>
      <w:r w:rsidR="00CA44B2" w:rsidRPr="00756154">
        <w:rPr>
          <w:rFonts w:ascii="標楷體" w:eastAsia="標楷體" w:hAnsi="標楷體" w:hint="eastAsia"/>
          <w:szCs w:val="24"/>
        </w:rPr>
        <w:t>並為維持良好的學習環境，</w:t>
      </w:r>
      <w:r w:rsidR="00540514" w:rsidRPr="00756154">
        <w:rPr>
          <w:rFonts w:ascii="標楷體" w:eastAsia="標楷體" w:hAnsi="標楷體" w:hint="eastAsia"/>
          <w:szCs w:val="24"/>
        </w:rPr>
        <w:t>學生於校園內未經同意不得使用錄音、</w:t>
      </w:r>
      <w:r w:rsidRPr="00756154">
        <w:rPr>
          <w:rFonts w:ascii="標楷體" w:eastAsia="標楷體" w:hAnsi="標楷體" w:hint="eastAsia"/>
          <w:szCs w:val="24"/>
        </w:rPr>
        <w:t>攝影</w:t>
      </w:r>
      <w:r w:rsidR="00CA44B2" w:rsidRPr="00756154">
        <w:rPr>
          <w:rFonts w:ascii="標楷體" w:eastAsia="標楷體" w:hAnsi="標楷體" w:hint="eastAsia"/>
          <w:szCs w:val="24"/>
        </w:rPr>
        <w:t>、上網、遊戲</w:t>
      </w:r>
      <w:r w:rsidR="00540514" w:rsidRPr="00756154">
        <w:rPr>
          <w:rFonts w:ascii="標楷體" w:eastAsia="標楷體" w:hAnsi="標楷體" w:hint="eastAsia"/>
          <w:szCs w:val="24"/>
        </w:rPr>
        <w:t>、音樂</w:t>
      </w:r>
      <w:r w:rsidRPr="00756154">
        <w:rPr>
          <w:rFonts w:ascii="標楷體" w:eastAsia="標楷體" w:hAnsi="標楷體" w:hint="eastAsia"/>
          <w:szCs w:val="24"/>
        </w:rPr>
        <w:t>等功能。</w:t>
      </w:r>
    </w:p>
    <w:p w:rsidR="00CA44B2" w:rsidRPr="00756154" w:rsidRDefault="00540514" w:rsidP="00756154">
      <w:pPr>
        <w:pStyle w:val="a3"/>
        <w:numPr>
          <w:ilvl w:val="1"/>
          <w:numId w:val="5"/>
        </w:numPr>
        <w:spacing w:line="360" w:lineRule="exact"/>
        <w:ind w:leftChars="0"/>
        <w:rPr>
          <w:rFonts w:ascii="標楷體" w:eastAsia="標楷體" w:hAnsi="標楷體"/>
          <w:szCs w:val="24"/>
        </w:rPr>
      </w:pPr>
      <w:r w:rsidRPr="00756154">
        <w:rPr>
          <w:rFonts w:ascii="標楷體" w:eastAsia="標楷體" w:hAnsi="標楷體" w:hint="eastAsia"/>
          <w:szCs w:val="24"/>
        </w:rPr>
        <w:t>使用行動電話的時機</w:t>
      </w:r>
      <w:r w:rsidR="009B412B" w:rsidRPr="00756154">
        <w:rPr>
          <w:rFonts w:ascii="標楷體" w:eastAsia="標楷體" w:hAnsi="標楷體" w:hint="eastAsia"/>
          <w:szCs w:val="24"/>
        </w:rPr>
        <w:t>，</w:t>
      </w:r>
      <w:r w:rsidRPr="00756154">
        <w:rPr>
          <w:rFonts w:ascii="標楷體" w:eastAsia="標楷體" w:hAnsi="標楷體" w:hint="eastAsia"/>
          <w:szCs w:val="24"/>
        </w:rPr>
        <w:t>以與家長聯絡為主，並</w:t>
      </w:r>
      <w:r w:rsidR="00CA44B2" w:rsidRPr="00756154">
        <w:rPr>
          <w:rFonts w:ascii="標楷體" w:eastAsia="標楷體" w:hAnsi="標楷體" w:hint="eastAsia"/>
          <w:szCs w:val="24"/>
        </w:rPr>
        <w:t>應注意電話禮節，不得大聲喧嘩或口出穢言。</w:t>
      </w:r>
    </w:p>
    <w:p w:rsidR="00B02BD3" w:rsidRPr="00756154" w:rsidRDefault="00B02BD3" w:rsidP="00756154">
      <w:pPr>
        <w:pStyle w:val="a3"/>
        <w:numPr>
          <w:ilvl w:val="0"/>
          <w:numId w:val="5"/>
        </w:numPr>
        <w:spacing w:line="360" w:lineRule="exact"/>
        <w:ind w:leftChars="0"/>
        <w:rPr>
          <w:rFonts w:ascii="標楷體" w:eastAsia="標楷體" w:hAnsi="標楷體"/>
          <w:szCs w:val="24"/>
        </w:rPr>
      </w:pPr>
      <w:r w:rsidRPr="00756154">
        <w:rPr>
          <w:rFonts w:ascii="標楷體" w:eastAsia="標楷體" w:hAnsi="標楷體"/>
          <w:szCs w:val="24"/>
        </w:rPr>
        <w:t>申請對象：本校</w:t>
      </w:r>
      <w:r w:rsidR="00756154" w:rsidRPr="00756154">
        <w:rPr>
          <w:rFonts w:ascii="標楷體" w:eastAsia="標楷體" w:hAnsi="標楷體" w:hint="eastAsia"/>
          <w:color w:val="auto"/>
          <w:szCs w:val="24"/>
        </w:rPr>
        <w:t>一</w:t>
      </w:r>
      <w:r w:rsidR="00756154" w:rsidRPr="00756154">
        <w:rPr>
          <w:rFonts w:ascii="標楷體" w:eastAsia="標楷體" w:hAnsi="標楷體"/>
          <w:color w:val="auto"/>
          <w:szCs w:val="24"/>
        </w:rPr>
        <w:t>、</w:t>
      </w:r>
      <w:r w:rsidR="00756154" w:rsidRPr="00756154">
        <w:rPr>
          <w:rFonts w:ascii="標楷體" w:eastAsia="標楷體" w:hAnsi="標楷體" w:hint="eastAsia"/>
          <w:color w:val="auto"/>
          <w:szCs w:val="24"/>
        </w:rPr>
        <w:t>二</w:t>
      </w:r>
      <w:r w:rsidR="00756154" w:rsidRPr="00756154">
        <w:rPr>
          <w:rFonts w:ascii="標楷體" w:eastAsia="標楷體" w:hAnsi="標楷體"/>
          <w:color w:val="auto"/>
          <w:szCs w:val="24"/>
        </w:rPr>
        <w:t>、</w:t>
      </w:r>
      <w:r w:rsidR="00756154" w:rsidRPr="00756154">
        <w:rPr>
          <w:rFonts w:ascii="標楷體" w:eastAsia="標楷體" w:hAnsi="標楷體" w:hint="eastAsia"/>
          <w:color w:val="auto"/>
          <w:szCs w:val="24"/>
        </w:rPr>
        <w:t>三</w:t>
      </w:r>
      <w:r w:rsidRPr="00756154">
        <w:rPr>
          <w:rFonts w:ascii="標楷體" w:eastAsia="標楷體" w:hAnsi="標楷體"/>
          <w:color w:val="auto"/>
          <w:szCs w:val="24"/>
        </w:rPr>
        <w:t>年級</w:t>
      </w:r>
      <w:r w:rsidRPr="00756154">
        <w:rPr>
          <w:rFonts w:ascii="標楷體" w:eastAsia="標楷體" w:hAnsi="標楷體"/>
          <w:szCs w:val="24"/>
        </w:rPr>
        <w:t>學生皆可申請。</w:t>
      </w:r>
    </w:p>
    <w:p w:rsidR="00B02BD3" w:rsidRPr="00756154" w:rsidRDefault="00B02BD3" w:rsidP="00756154">
      <w:pPr>
        <w:pStyle w:val="a3"/>
        <w:numPr>
          <w:ilvl w:val="0"/>
          <w:numId w:val="5"/>
        </w:numPr>
        <w:spacing w:line="360" w:lineRule="exact"/>
        <w:ind w:leftChars="0"/>
        <w:rPr>
          <w:rFonts w:ascii="標楷體" w:eastAsia="標楷體" w:hAnsi="標楷體"/>
          <w:szCs w:val="24"/>
        </w:rPr>
      </w:pPr>
      <w:r w:rsidRPr="00756154">
        <w:rPr>
          <w:rFonts w:ascii="標楷體" w:eastAsia="標楷體" w:hAnsi="標楷體"/>
          <w:szCs w:val="24"/>
        </w:rPr>
        <w:t xml:space="preserve">申請方式： </w:t>
      </w:r>
    </w:p>
    <w:p w:rsidR="00B02BD3" w:rsidRPr="00756154" w:rsidRDefault="00B02BD3" w:rsidP="00756154">
      <w:pPr>
        <w:pStyle w:val="a3"/>
        <w:numPr>
          <w:ilvl w:val="0"/>
          <w:numId w:val="6"/>
        </w:numPr>
        <w:spacing w:line="360" w:lineRule="exact"/>
        <w:ind w:leftChars="0"/>
        <w:rPr>
          <w:rFonts w:ascii="標楷體" w:eastAsia="標楷體" w:hAnsi="標楷體"/>
          <w:szCs w:val="24"/>
        </w:rPr>
      </w:pPr>
      <w:r w:rsidRPr="00756154">
        <w:rPr>
          <w:rFonts w:ascii="標楷體" w:eastAsia="標楷體" w:hAnsi="標楷體"/>
          <w:szCs w:val="24"/>
        </w:rPr>
        <w:t xml:space="preserve">申請者須經監護人同意切結並確實瞭解手機使用規定，並願意遵守本校使用規定。 </w:t>
      </w:r>
    </w:p>
    <w:p w:rsidR="00B02BD3" w:rsidRPr="00756154" w:rsidRDefault="00B02BD3" w:rsidP="00756154">
      <w:pPr>
        <w:pStyle w:val="a3"/>
        <w:numPr>
          <w:ilvl w:val="0"/>
          <w:numId w:val="6"/>
        </w:numPr>
        <w:spacing w:line="360" w:lineRule="exact"/>
        <w:ind w:leftChars="0"/>
        <w:rPr>
          <w:rFonts w:ascii="標楷體" w:eastAsia="標楷體" w:hAnsi="標楷體"/>
          <w:szCs w:val="24"/>
        </w:rPr>
      </w:pPr>
      <w:r w:rsidRPr="00756154">
        <w:rPr>
          <w:rFonts w:ascii="標楷體" w:eastAsia="標楷體" w:hAnsi="標楷體"/>
          <w:szCs w:val="24"/>
        </w:rPr>
        <w:t>申請表經家長同意會簽相關單位後，始准予攜帶手機，並</w:t>
      </w:r>
      <w:r w:rsidR="00EC5C24">
        <w:rPr>
          <w:rFonts w:ascii="標楷體" w:eastAsia="標楷體" w:hAnsi="標楷體" w:hint="eastAsia"/>
          <w:szCs w:val="24"/>
        </w:rPr>
        <w:t>符合本管理辦法之使用規定</w:t>
      </w:r>
      <w:r w:rsidRPr="00756154">
        <w:rPr>
          <w:rFonts w:ascii="標楷體" w:eastAsia="標楷體" w:hAnsi="標楷體"/>
          <w:szCs w:val="24"/>
        </w:rPr>
        <w:t xml:space="preserve">。 </w:t>
      </w:r>
    </w:p>
    <w:p w:rsidR="00B30CD7" w:rsidRPr="00756154" w:rsidRDefault="00B30CD7" w:rsidP="00756154">
      <w:pPr>
        <w:pStyle w:val="a3"/>
        <w:numPr>
          <w:ilvl w:val="0"/>
          <w:numId w:val="6"/>
        </w:numPr>
        <w:spacing w:line="360" w:lineRule="exact"/>
        <w:ind w:leftChars="0"/>
        <w:rPr>
          <w:rFonts w:ascii="標楷體" w:eastAsia="標楷體" w:hAnsi="標楷體"/>
          <w:szCs w:val="24"/>
        </w:rPr>
      </w:pPr>
      <w:r w:rsidRPr="00756154">
        <w:rPr>
          <w:rFonts w:ascii="標楷體" w:eastAsia="標楷體" w:hAnsi="標楷體" w:hint="eastAsia"/>
          <w:szCs w:val="24"/>
        </w:rPr>
        <w:t>為有效管理，學生每學期僅得申請一支手機，並應於手機貼妥申請編號，每日收發時由手機股長查驗，避免手機遺失。</w:t>
      </w:r>
    </w:p>
    <w:p w:rsidR="00540514" w:rsidRPr="00756154" w:rsidRDefault="00B02BD3" w:rsidP="00756154">
      <w:pPr>
        <w:pStyle w:val="a3"/>
        <w:numPr>
          <w:ilvl w:val="0"/>
          <w:numId w:val="6"/>
        </w:numPr>
        <w:spacing w:line="360" w:lineRule="exact"/>
        <w:ind w:leftChars="0"/>
        <w:rPr>
          <w:rFonts w:ascii="標楷體" w:eastAsia="標楷體" w:hAnsi="標楷體"/>
          <w:szCs w:val="24"/>
        </w:rPr>
      </w:pPr>
      <w:r w:rsidRPr="00756154">
        <w:rPr>
          <w:rFonts w:ascii="標楷體" w:eastAsia="標楷體" w:hAnsi="標楷體"/>
          <w:szCs w:val="24"/>
        </w:rPr>
        <w:t xml:space="preserve">未申請手機使用者，請勿帶手機到校，有事與家人連絡，請使用本校公用電話。 </w:t>
      </w:r>
    </w:p>
    <w:p w:rsidR="00B02BD3" w:rsidRPr="00756154" w:rsidRDefault="00B02BD3" w:rsidP="00756154">
      <w:pPr>
        <w:pStyle w:val="a3"/>
        <w:numPr>
          <w:ilvl w:val="0"/>
          <w:numId w:val="5"/>
        </w:numPr>
        <w:spacing w:line="360" w:lineRule="exact"/>
        <w:ind w:leftChars="0"/>
        <w:rPr>
          <w:rFonts w:ascii="標楷體" w:eastAsia="標楷體" w:hAnsi="標楷體"/>
          <w:szCs w:val="24"/>
        </w:rPr>
      </w:pPr>
      <w:r w:rsidRPr="00756154">
        <w:rPr>
          <w:rFonts w:ascii="標楷體" w:eastAsia="標楷體" w:hAnsi="標楷體"/>
          <w:szCs w:val="24"/>
        </w:rPr>
        <w:t xml:space="preserve">手機使用規定： </w:t>
      </w:r>
    </w:p>
    <w:p w:rsidR="00F5436C" w:rsidRPr="00756154" w:rsidRDefault="00B02BD3" w:rsidP="00756154">
      <w:pPr>
        <w:pStyle w:val="a3"/>
        <w:numPr>
          <w:ilvl w:val="0"/>
          <w:numId w:val="8"/>
        </w:numPr>
        <w:spacing w:line="360" w:lineRule="exact"/>
        <w:ind w:leftChars="0"/>
        <w:rPr>
          <w:rFonts w:ascii="標楷體" w:eastAsia="標楷體" w:hAnsi="標楷體"/>
          <w:szCs w:val="24"/>
        </w:rPr>
      </w:pPr>
      <w:r w:rsidRPr="00756154">
        <w:rPr>
          <w:rFonts w:ascii="標楷體" w:eastAsia="標楷體" w:hAnsi="標楷體"/>
          <w:szCs w:val="24"/>
        </w:rPr>
        <w:t>使用時間：</w:t>
      </w:r>
    </w:p>
    <w:p w:rsidR="00B02BD3" w:rsidRPr="00756154" w:rsidRDefault="00B02BD3" w:rsidP="00756154">
      <w:pPr>
        <w:pStyle w:val="a3"/>
        <w:numPr>
          <w:ilvl w:val="0"/>
          <w:numId w:val="18"/>
        </w:numPr>
        <w:spacing w:line="360" w:lineRule="exact"/>
        <w:ind w:leftChars="0"/>
        <w:rPr>
          <w:rFonts w:ascii="標楷體" w:eastAsia="標楷體" w:hAnsi="標楷體"/>
          <w:szCs w:val="24"/>
        </w:rPr>
      </w:pPr>
      <w:r w:rsidRPr="00756154">
        <w:rPr>
          <w:rFonts w:ascii="標楷體" w:eastAsia="標楷體" w:hAnsi="標楷體"/>
          <w:szCs w:val="24"/>
        </w:rPr>
        <w:t>可以使用的二個時段分為：上午</w:t>
      </w:r>
      <w:r w:rsidR="0031312C" w:rsidRPr="00756154">
        <w:rPr>
          <w:rFonts w:ascii="標楷體" w:eastAsia="標楷體" w:hAnsi="標楷體"/>
          <w:color w:val="auto"/>
          <w:szCs w:val="24"/>
        </w:rPr>
        <w:t>7點</w:t>
      </w:r>
      <w:r w:rsidR="0031312C" w:rsidRPr="00756154">
        <w:rPr>
          <w:rFonts w:ascii="標楷體" w:eastAsia="標楷體" w:hAnsi="標楷體" w:hint="eastAsia"/>
          <w:color w:val="auto"/>
          <w:szCs w:val="24"/>
        </w:rPr>
        <w:t>45</w:t>
      </w:r>
      <w:r w:rsidR="0031312C" w:rsidRPr="00756154">
        <w:rPr>
          <w:rFonts w:ascii="標楷體" w:eastAsia="標楷體" w:hAnsi="標楷體"/>
          <w:color w:val="auto"/>
          <w:szCs w:val="24"/>
        </w:rPr>
        <w:t>分</w:t>
      </w:r>
      <w:r w:rsidRPr="00756154">
        <w:rPr>
          <w:rFonts w:ascii="標楷體" w:eastAsia="標楷體" w:hAnsi="標楷體"/>
          <w:szCs w:val="24"/>
        </w:rPr>
        <w:t>以前，</w:t>
      </w:r>
      <w:r w:rsidR="00CA44B2" w:rsidRPr="00756154">
        <w:rPr>
          <w:rFonts w:ascii="標楷體" w:eastAsia="標楷體" w:hAnsi="標楷體"/>
          <w:szCs w:val="24"/>
        </w:rPr>
        <w:t>16</w:t>
      </w:r>
      <w:r w:rsidRPr="00756154">
        <w:rPr>
          <w:rFonts w:ascii="標楷體" w:eastAsia="標楷體" w:hAnsi="標楷體"/>
          <w:szCs w:val="24"/>
        </w:rPr>
        <w:t>點</w:t>
      </w:r>
      <w:r w:rsidR="00CA44B2" w:rsidRPr="00756154">
        <w:rPr>
          <w:rFonts w:ascii="標楷體" w:eastAsia="標楷體" w:hAnsi="標楷體"/>
          <w:szCs w:val="24"/>
        </w:rPr>
        <w:t>4</w:t>
      </w:r>
      <w:r w:rsidRPr="00756154">
        <w:rPr>
          <w:rFonts w:ascii="標楷體" w:eastAsia="標楷體" w:hAnsi="標楷體"/>
          <w:szCs w:val="24"/>
        </w:rPr>
        <w:t xml:space="preserve">0分放學以後。 </w:t>
      </w:r>
    </w:p>
    <w:p w:rsidR="00F5436C" w:rsidRPr="00756154" w:rsidRDefault="00F5436C" w:rsidP="00756154">
      <w:pPr>
        <w:pStyle w:val="a3"/>
        <w:numPr>
          <w:ilvl w:val="0"/>
          <w:numId w:val="18"/>
        </w:numPr>
        <w:spacing w:line="360" w:lineRule="exact"/>
        <w:ind w:leftChars="0"/>
        <w:rPr>
          <w:rFonts w:ascii="標楷體" w:eastAsia="標楷體" w:hAnsi="標楷體"/>
          <w:szCs w:val="24"/>
        </w:rPr>
      </w:pPr>
      <w:r w:rsidRPr="00756154">
        <w:rPr>
          <w:rFonts w:ascii="標楷體" w:eastAsia="標楷體" w:hAnsi="標楷體"/>
          <w:szCs w:val="24"/>
        </w:rPr>
        <w:t>禁止使用時段一律關機（</w:t>
      </w:r>
      <w:r w:rsidR="00756154" w:rsidRPr="00756154">
        <w:rPr>
          <w:rFonts w:ascii="標楷體" w:eastAsia="標楷體" w:hAnsi="標楷體" w:hint="eastAsia"/>
          <w:color w:val="auto"/>
          <w:szCs w:val="24"/>
        </w:rPr>
        <w:t>0</w:t>
      </w:r>
      <w:r w:rsidR="0031312C" w:rsidRPr="00756154">
        <w:rPr>
          <w:rFonts w:ascii="標楷體" w:eastAsia="標楷體" w:hAnsi="標楷體"/>
          <w:color w:val="auto"/>
          <w:szCs w:val="24"/>
        </w:rPr>
        <w:t>7</w:t>
      </w:r>
      <w:r w:rsidR="00756154" w:rsidRPr="00756154">
        <w:rPr>
          <w:rFonts w:ascii="標楷體" w:eastAsia="標楷體" w:hAnsi="標楷體" w:hint="eastAsia"/>
          <w:color w:val="auto"/>
          <w:szCs w:val="24"/>
        </w:rPr>
        <w:t>:</w:t>
      </w:r>
      <w:r w:rsidR="0031312C" w:rsidRPr="00756154">
        <w:rPr>
          <w:rFonts w:ascii="標楷體" w:eastAsia="標楷體" w:hAnsi="標楷體" w:hint="eastAsia"/>
          <w:color w:val="auto"/>
          <w:szCs w:val="24"/>
        </w:rPr>
        <w:t>45</w:t>
      </w:r>
      <w:r w:rsidR="00AB3A0A">
        <w:rPr>
          <w:rFonts w:ascii="標楷體" w:eastAsia="標楷體" w:hAnsi="標楷體" w:hint="eastAsia"/>
          <w:szCs w:val="24"/>
        </w:rPr>
        <w:t>～</w:t>
      </w:r>
      <w:r w:rsidRPr="00756154">
        <w:rPr>
          <w:rFonts w:ascii="標楷體" w:eastAsia="標楷體" w:hAnsi="標楷體"/>
          <w:szCs w:val="24"/>
        </w:rPr>
        <w:t>16</w:t>
      </w:r>
      <w:r w:rsidRPr="00756154">
        <w:rPr>
          <w:rFonts w:ascii="標楷體" w:eastAsia="標楷體" w:hAnsi="標楷體" w:hint="eastAsia"/>
          <w:szCs w:val="24"/>
        </w:rPr>
        <w:t>：</w:t>
      </w:r>
      <w:r w:rsidRPr="00756154">
        <w:rPr>
          <w:rFonts w:ascii="標楷體" w:eastAsia="標楷體" w:hAnsi="標楷體"/>
          <w:szCs w:val="24"/>
        </w:rPr>
        <w:t>40）。</w:t>
      </w:r>
    </w:p>
    <w:p w:rsidR="009B412B" w:rsidRPr="00756154" w:rsidRDefault="009B412B" w:rsidP="00756154">
      <w:pPr>
        <w:pStyle w:val="a3"/>
        <w:numPr>
          <w:ilvl w:val="0"/>
          <w:numId w:val="8"/>
        </w:numPr>
        <w:spacing w:after="2" w:line="360" w:lineRule="exact"/>
        <w:ind w:leftChars="0"/>
        <w:rPr>
          <w:rFonts w:ascii="標楷體" w:eastAsia="標楷體" w:hAnsi="標楷體"/>
          <w:szCs w:val="24"/>
        </w:rPr>
      </w:pPr>
      <w:r w:rsidRPr="00756154">
        <w:rPr>
          <w:rFonts w:ascii="標楷體" w:eastAsia="標楷體" w:hAnsi="標楷體" w:hint="eastAsia"/>
          <w:szCs w:val="24"/>
        </w:rPr>
        <w:t>使用行動電</w:t>
      </w:r>
      <w:r w:rsidR="009375ED" w:rsidRPr="00756154">
        <w:rPr>
          <w:rFonts w:ascii="標楷體" w:eastAsia="標楷體" w:hAnsi="標楷體" w:hint="eastAsia"/>
          <w:szCs w:val="24"/>
        </w:rPr>
        <w:t>話</w:t>
      </w:r>
      <w:r w:rsidRPr="00756154">
        <w:rPr>
          <w:rFonts w:ascii="標楷體" w:eastAsia="標楷體" w:hAnsi="標楷體" w:hint="eastAsia"/>
          <w:szCs w:val="24"/>
        </w:rPr>
        <w:t>僅以與家人聯繫為限。</w:t>
      </w:r>
      <w:r w:rsidRPr="00756154">
        <w:rPr>
          <w:rFonts w:ascii="標楷體" w:eastAsia="標楷體" w:hAnsi="標楷體"/>
          <w:szCs w:val="24"/>
        </w:rPr>
        <w:t>上課期間，</w:t>
      </w:r>
      <w:r w:rsidRPr="00756154">
        <w:rPr>
          <w:rFonts w:ascii="標楷體" w:eastAsia="標楷體" w:hAnsi="標楷體" w:hint="eastAsia"/>
          <w:szCs w:val="24"/>
        </w:rPr>
        <w:t>若</w:t>
      </w:r>
      <w:r w:rsidRPr="00756154">
        <w:rPr>
          <w:rFonts w:ascii="標楷體" w:eastAsia="標楷體" w:hAnsi="標楷體"/>
          <w:szCs w:val="24"/>
        </w:rPr>
        <w:t>家長臨時有事需要聯絡同學時，請一律打電話到學務處或導師辦公室，</w:t>
      </w:r>
      <w:r w:rsidRPr="00756154">
        <w:rPr>
          <w:rFonts w:ascii="標楷體" w:eastAsia="標楷體" w:hAnsi="標楷體" w:hint="eastAsia"/>
          <w:szCs w:val="24"/>
        </w:rPr>
        <w:t>再由學務處或導師轉知學生</w:t>
      </w:r>
      <w:r w:rsidRPr="00756154">
        <w:rPr>
          <w:rFonts w:ascii="標楷體" w:eastAsia="標楷體" w:hAnsi="標楷體"/>
          <w:szCs w:val="24"/>
        </w:rPr>
        <w:t xml:space="preserve">。 </w:t>
      </w:r>
    </w:p>
    <w:p w:rsidR="00602253" w:rsidRPr="0065516B" w:rsidRDefault="00AA3772" w:rsidP="0065516B">
      <w:pPr>
        <w:pStyle w:val="a3"/>
        <w:numPr>
          <w:ilvl w:val="0"/>
          <w:numId w:val="8"/>
        </w:numPr>
        <w:spacing w:after="2" w:line="360" w:lineRule="exact"/>
        <w:ind w:leftChars="0"/>
        <w:rPr>
          <w:rFonts w:ascii="標楷體" w:eastAsia="標楷體" w:hAnsi="標楷體"/>
          <w:szCs w:val="24"/>
        </w:rPr>
      </w:pPr>
      <w:r w:rsidRPr="00756154">
        <w:rPr>
          <w:rFonts w:ascii="標楷體" w:eastAsia="標楷體" w:hAnsi="標楷體" w:hint="eastAsia"/>
          <w:szCs w:val="24"/>
        </w:rPr>
        <w:t>學生</w:t>
      </w:r>
      <w:r w:rsidR="009B412B" w:rsidRPr="00756154">
        <w:rPr>
          <w:rFonts w:ascii="標楷體" w:eastAsia="標楷體" w:hAnsi="標楷體"/>
          <w:szCs w:val="24"/>
        </w:rPr>
        <w:t xml:space="preserve">不得利用學校電源實施行動電話充電。 </w:t>
      </w:r>
    </w:p>
    <w:p w:rsidR="00B02BD3" w:rsidRPr="00756154" w:rsidRDefault="00B02BD3" w:rsidP="00756154">
      <w:pPr>
        <w:pStyle w:val="a3"/>
        <w:numPr>
          <w:ilvl w:val="0"/>
          <w:numId w:val="8"/>
        </w:numPr>
        <w:spacing w:line="360" w:lineRule="exact"/>
        <w:ind w:leftChars="0"/>
        <w:rPr>
          <w:rFonts w:ascii="標楷體" w:eastAsia="標楷體" w:hAnsi="標楷體"/>
          <w:szCs w:val="24"/>
        </w:rPr>
      </w:pPr>
      <w:r w:rsidRPr="00756154">
        <w:rPr>
          <w:rFonts w:ascii="標楷體" w:eastAsia="標楷體" w:hAnsi="標楷體"/>
          <w:szCs w:val="24"/>
        </w:rPr>
        <w:lastRenderedPageBreak/>
        <w:t xml:space="preserve">管理方式： </w:t>
      </w:r>
    </w:p>
    <w:p w:rsidR="00756154" w:rsidRDefault="00F5436C" w:rsidP="00756154">
      <w:pPr>
        <w:pStyle w:val="a3"/>
        <w:numPr>
          <w:ilvl w:val="0"/>
          <w:numId w:val="17"/>
        </w:numPr>
        <w:spacing w:line="360" w:lineRule="exact"/>
        <w:ind w:leftChars="0"/>
        <w:rPr>
          <w:rFonts w:ascii="標楷體" w:eastAsia="標楷體" w:hAnsi="標楷體"/>
          <w:szCs w:val="24"/>
        </w:rPr>
      </w:pPr>
      <w:r w:rsidRPr="00756154">
        <w:rPr>
          <w:rFonts w:ascii="標楷體" w:eastAsia="標楷體" w:hAnsi="標楷體" w:hint="eastAsia"/>
          <w:szCs w:val="24"/>
        </w:rPr>
        <w:t>由學務處設置保管箱，統一管理。</w:t>
      </w:r>
    </w:p>
    <w:p w:rsidR="00F5436C" w:rsidRPr="00756154" w:rsidRDefault="00F5436C" w:rsidP="00756154">
      <w:pPr>
        <w:pStyle w:val="a3"/>
        <w:numPr>
          <w:ilvl w:val="0"/>
          <w:numId w:val="17"/>
        </w:numPr>
        <w:spacing w:line="360" w:lineRule="exact"/>
        <w:ind w:leftChars="0"/>
        <w:rPr>
          <w:rFonts w:ascii="標楷體" w:eastAsia="標楷體" w:hAnsi="標楷體"/>
          <w:szCs w:val="24"/>
        </w:rPr>
      </w:pPr>
      <w:r w:rsidRPr="00756154">
        <w:rPr>
          <w:rFonts w:ascii="標楷體" w:eastAsia="標楷體" w:hAnsi="標楷體" w:hint="eastAsia"/>
          <w:szCs w:val="24"/>
        </w:rPr>
        <w:t>各班所選派的手機股長</w:t>
      </w:r>
      <w:r w:rsidR="001C2D43" w:rsidRPr="00756154">
        <w:rPr>
          <w:rFonts w:ascii="標楷體" w:eastAsia="標楷體" w:hAnsi="標楷體" w:hint="eastAsia"/>
          <w:szCs w:val="24"/>
        </w:rPr>
        <w:t>一</w:t>
      </w:r>
      <w:r w:rsidRPr="00756154">
        <w:rPr>
          <w:rFonts w:ascii="標楷體" w:eastAsia="標楷體" w:hAnsi="標楷體" w:hint="eastAsia"/>
          <w:szCs w:val="24"/>
        </w:rPr>
        <w:t>名，於每日07：45前，將班級手機點收完成後</w:t>
      </w:r>
      <w:r w:rsidRPr="00756154">
        <w:rPr>
          <w:rFonts w:ascii="標楷體" w:eastAsia="標楷體" w:hAnsi="標楷體" w:hint="eastAsia"/>
          <w:color w:val="auto"/>
          <w:szCs w:val="24"/>
        </w:rPr>
        <w:t>，</w:t>
      </w:r>
      <w:r w:rsidR="001C2D43" w:rsidRPr="00756154">
        <w:rPr>
          <w:rFonts w:ascii="標楷體" w:eastAsia="標楷體" w:hAnsi="標楷體" w:hint="eastAsia"/>
          <w:color w:val="auto"/>
          <w:szCs w:val="24"/>
        </w:rPr>
        <w:t>先</w:t>
      </w:r>
      <w:r w:rsidR="00C85438">
        <w:rPr>
          <w:rFonts w:ascii="標楷體" w:eastAsia="標楷體" w:hAnsi="標楷體" w:hint="eastAsia"/>
          <w:color w:val="auto"/>
          <w:szCs w:val="24"/>
        </w:rPr>
        <w:t>經</w:t>
      </w:r>
      <w:r w:rsidR="001C2D43" w:rsidRPr="00756154">
        <w:rPr>
          <w:rFonts w:ascii="標楷體" w:eastAsia="標楷體" w:hAnsi="標楷體" w:hint="eastAsia"/>
          <w:color w:val="auto"/>
          <w:szCs w:val="24"/>
        </w:rPr>
        <w:t>導師確認簽名</w:t>
      </w:r>
      <w:r w:rsidR="00C85438">
        <w:rPr>
          <w:rFonts w:ascii="標楷體" w:eastAsia="標楷體" w:hAnsi="標楷體" w:hint="eastAsia"/>
          <w:color w:val="auto"/>
          <w:szCs w:val="24"/>
        </w:rPr>
        <w:t>後</w:t>
      </w:r>
      <w:r w:rsidR="001C2D43" w:rsidRPr="00756154">
        <w:rPr>
          <w:rFonts w:ascii="標楷體" w:eastAsia="標楷體" w:hAnsi="標楷體" w:hint="eastAsia"/>
          <w:szCs w:val="24"/>
        </w:rPr>
        <w:t>，</w:t>
      </w:r>
      <w:r w:rsidRPr="00756154">
        <w:rPr>
          <w:rFonts w:ascii="標楷體" w:eastAsia="標楷體" w:hAnsi="標楷體" w:hint="eastAsia"/>
          <w:szCs w:val="24"/>
        </w:rPr>
        <w:t>收入保管箱中。</w:t>
      </w:r>
    </w:p>
    <w:p w:rsidR="002B5570" w:rsidRDefault="00F5436C" w:rsidP="00756154">
      <w:pPr>
        <w:pStyle w:val="a3"/>
        <w:numPr>
          <w:ilvl w:val="0"/>
          <w:numId w:val="17"/>
        </w:numPr>
        <w:spacing w:line="360" w:lineRule="exact"/>
        <w:ind w:leftChars="0"/>
        <w:rPr>
          <w:rFonts w:ascii="標楷體" w:eastAsia="標楷體" w:hAnsi="標楷體"/>
          <w:szCs w:val="24"/>
        </w:rPr>
      </w:pPr>
      <w:r w:rsidRPr="00756154">
        <w:rPr>
          <w:rFonts w:ascii="標楷體" w:eastAsia="標楷體" w:hAnsi="標楷體" w:hint="eastAsia"/>
          <w:szCs w:val="24"/>
        </w:rPr>
        <w:t>每日16：40</w:t>
      </w:r>
      <w:r w:rsidR="00FB76DE" w:rsidRPr="00756154">
        <w:rPr>
          <w:rFonts w:ascii="標楷體" w:eastAsia="標楷體" w:hAnsi="標楷體" w:hint="eastAsia"/>
          <w:szCs w:val="24"/>
        </w:rPr>
        <w:t>放學後，由手機股長</w:t>
      </w:r>
      <w:r w:rsidR="00195BB7" w:rsidRPr="00756154">
        <w:rPr>
          <w:rFonts w:ascii="標楷體" w:eastAsia="標楷體" w:hAnsi="標楷體" w:hint="eastAsia"/>
          <w:szCs w:val="24"/>
        </w:rPr>
        <w:t>一</w:t>
      </w:r>
      <w:r w:rsidR="00FB76DE" w:rsidRPr="00756154">
        <w:rPr>
          <w:rFonts w:ascii="標楷體" w:eastAsia="標楷體" w:hAnsi="標楷體" w:hint="eastAsia"/>
          <w:szCs w:val="24"/>
        </w:rPr>
        <w:t>名至學務處領回手機，帶回教室發放</w:t>
      </w:r>
      <w:r w:rsidR="002B5570">
        <w:rPr>
          <w:rFonts w:ascii="標楷體" w:eastAsia="標楷體" w:hAnsi="標楷體" w:hint="eastAsia"/>
          <w:szCs w:val="24"/>
        </w:rPr>
        <w:t>。</w:t>
      </w:r>
    </w:p>
    <w:p w:rsidR="00B02BD3" w:rsidRPr="00756154" w:rsidRDefault="00B02BD3" w:rsidP="00756154">
      <w:pPr>
        <w:pStyle w:val="a3"/>
        <w:numPr>
          <w:ilvl w:val="0"/>
          <w:numId w:val="17"/>
        </w:numPr>
        <w:spacing w:line="360" w:lineRule="exact"/>
        <w:ind w:leftChars="0"/>
        <w:rPr>
          <w:rFonts w:ascii="標楷體" w:eastAsia="標楷體" w:hAnsi="標楷體"/>
          <w:szCs w:val="24"/>
        </w:rPr>
      </w:pPr>
      <w:r w:rsidRPr="00756154">
        <w:rPr>
          <w:rFonts w:ascii="標楷體" w:eastAsia="標楷體" w:hAnsi="標楷體"/>
          <w:szCs w:val="24"/>
        </w:rPr>
        <w:t>未於早自習時間交至各班班長之同學（如遲到及其他因素等），請自行交至學務處</w:t>
      </w:r>
      <w:r w:rsidR="00C43F5E" w:rsidRPr="00756154">
        <w:rPr>
          <w:rFonts w:ascii="標楷體" w:eastAsia="標楷體" w:hAnsi="標楷體" w:hint="eastAsia"/>
          <w:color w:val="auto"/>
          <w:szCs w:val="24"/>
        </w:rPr>
        <w:t>收入保管箱中</w:t>
      </w:r>
      <w:r w:rsidRPr="00756154">
        <w:rPr>
          <w:rFonts w:ascii="標楷體" w:eastAsia="標楷體" w:hAnsi="標楷體"/>
          <w:szCs w:val="24"/>
        </w:rPr>
        <w:t>，如違反者</w:t>
      </w:r>
      <w:r w:rsidR="00FB76DE" w:rsidRPr="00756154">
        <w:rPr>
          <w:rFonts w:ascii="標楷體" w:eastAsia="標楷體" w:hAnsi="標楷體" w:hint="eastAsia"/>
          <w:szCs w:val="24"/>
        </w:rPr>
        <w:t>依《學生獎懲辦法》」「攜帶違禁品」條款處分。</w:t>
      </w:r>
    </w:p>
    <w:p w:rsidR="009B412B" w:rsidRPr="00756154" w:rsidRDefault="009B412B" w:rsidP="00756154">
      <w:pPr>
        <w:pStyle w:val="a3"/>
        <w:numPr>
          <w:ilvl w:val="0"/>
          <w:numId w:val="17"/>
        </w:numPr>
        <w:spacing w:line="360" w:lineRule="exact"/>
        <w:ind w:leftChars="0"/>
        <w:rPr>
          <w:rFonts w:ascii="標楷體" w:eastAsia="標楷體" w:hAnsi="標楷體"/>
          <w:szCs w:val="24"/>
        </w:rPr>
      </w:pPr>
      <w:r w:rsidRPr="00756154">
        <w:rPr>
          <w:rFonts w:ascii="標楷體" w:eastAsia="標楷體" w:hAnsi="標楷體" w:hint="eastAsia"/>
          <w:szCs w:val="24"/>
        </w:rPr>
        <w:t>學校僅提供場地集中放置，不負損害賠償責任。</w:t>
      </w:r>
    </w:p>
    <w:p w:rsidR="00AC77DA" w:rsidRPr="00756154" w:rsidRDefault="00AC77DA" w:rsidP="00756154">
      <w:pPr>
        <w:pStyle w:val="a3"/>
        <w:numPr>
          <w:ilvl w:val="0"/>
          <w:numId w:val="17"/>
        </w:numPr>
        <w:spacing w:line="360" w:lineRule="exact"/>
        <w:ind w:leftChars="0"/>
        <w:rPr>
          <w:rFonts w:ascii="標楷體" w:eastAsia="標楷體" w:hAnsi="標楷體"/>
          <w:color w:val="auto"/>
          <w:szCs w:val="24"/>
        </w:rPr>
      </w:pPr>
      <w:r w:rsidRPr="00756154">
        <w:rPr>
          <w:rFonts w:ascii="標楷體" w:eastAsia="標楷體" w:hAnsi="標楷體" w:hint="eastAsia"/>
          <w:color w:val="auto"/>
          <w:szCs w:val="24"/>
        </w:rPr>
        <w:t>保險櫃鑰匙由各班導師保管。</w:t>
      </w:r>
    </w:p>
    <w:p w:rsidR="006F0CAE" w:rsidRPr="00756154" w:rsidRDefault="00B02BD3" w:rsidP="00756154">
      <w:pPr>
        <w:pStyle w:val="a3"/>
        <w:numPr>
          <w:ilvl w:val="0"/>
          <w:numId w:val="5"/>
        </w:numPr>
        <w:spacing w:line="360" w:lineRule="exact"/>
        <w:ind w:leftChars="0"/>
        <w:rPr>
          <w:rFonts w:ascii="標楷體" w:eastAsia="標楷體" w:hAnsi="標楷體"/>
          <w:szCs w:val="24"/>
        </w:rPr>
      </w:pPr>
      <w:r w:rsidRPr="00756154">
        <w:rPr>
          <w:rFonts w:ascii="標楷體" w:eastAsia="標楷體" w:hAnsi="標楷體"/>
          <w:szCs w:val="24"/>
        </w:rPr>
        <w:t>違規</w:t>
      </w:r>
      <w:r w:rsidR="00BC4B1D" w:rsidRPr="00756154">
        <w:rPr>
          <w:rFonts w:ascii="標楷體" w:eastAsia="標楷體" w:hAnsi="標楷體" w:hint="eastAsia"/>
          <w:szCs w:val="24"/>
        </w:rPr>
        <w:t>時的</w:t>
      </w:r>
      <w:r w:rsidRPr="00756154">
        <w:rPr>
          <w:rFonts w:ascii="標楷體" w:eastAsia="標楷體" w:hAnsi="標楷體"/>
          <w:szCs w:val="24"/>
        </w:rPr>
        <w:t xml:space="preserve">處置： </w:t>
      </w:r>
    </w:p>
    <w:p w:rsidR="004076B4" w:rsidRDefault="004076B4" w:rsidP="00A82BFA">
      <w:pPr>
        <w:pStyle w:val="a3"/>
        <w:widowControl w:val="0"/>
        <w:numPr>
          <w:ilvl w:val="0"/>
          <w:numId w:val="16"/>
        </w:numPr>
        <w:spacing w:after="0" w:line="360" w:lineRule="exact"/>
        <w:ind w:left="962" w:hanging="482"/>
        <w:rPr>
          <w:rFonts w:ascii="標楷體" w:eastAsia="標楷體" w:hAnsi="標楷體"/>
          <w:color w:val="auto"/>
          <w:szCs w:val="24"/>
        </w:rPr>
      </w:pPr>
      <w:r w:rsidRPr="00104ACE">
        <w:rPr>
          <w:rFonts w:ascii="標楷體" w:eastAsia="標楷體" w:hAnsi="標楷體" w:hint="eastAsia"/>
          <w:color w:val="auto"/>
          <w:szCs w:val="24"/>
        </w:rPr>
        <w:t>未經由正常程序向學校提出申請，而私自攜帶手機到校</w:t>
      </w:r>
      <w:r>
        <w:rPr>
          <w:rFonts w:ascii="標楷體" w:eastAsia="標楷體" w:hAnsi="標楷體" w:hint="eastAsia"/>
          <w:color w:val="auto"/>
          <w:szCs w:val="24"/>
        </w:rPr>
        <w:t>或未依本辦法</w:t>
      </w:r>
      <w:r w:rsidR="000F1892">
        <w:rPr>
          <w:rFonts w:ascii="標楷體" w:eastAsia="標楷體" w:hAnsi="標楷體" w:hint="eastAsia"/>
          <w:color w:val="auto"/>
          <w:szCs w:val="24"/>
        </w:rPr>
        <w:t>於到校後</w:t>
      </w:r>
      <w:r>
        <w:rPr>
          <w:rFonts w:ascii="標楷體" w:eastAsia="標楷體" w:hAnsi="標楷體" w:hint="eastAsia"/>
          <w:color w:val="auto"/>
          <w:szCs w:val="24"/>
        </w:rPr>
        <w:t>將手機交各班手機股長收入保管箱中</w:t>
      </w:r>
      <w:r w:rsidR="00A82BFA" w:rsidRPr="00A82BFA">
        <w:rPr>
          <w:rFonts w:ascii="標楷體" w:eastAsia="標楷體" w:hAnsi="標楷體" w:hint="eastAsia"/>
          <w:color w:val="auto"/>
          <w:szCs w:val="24"/>
        </w:rPr>
        <w:t>者</w:t>
      </w:r>
      <w:r w:rsidR="00FA3B9B">
        <w:rPr>
          <w:rFonts w:ascii="標楷體" w:eastAsia="標楷體" w:hAnsi="標楷體" w:hint="eastAsia"/>
          <w:color w:val="auto"/>
          <w:szCs w:val="24"/>
        </w:rPr>
        <w:t>:</w:t>
      </w:r>
    </w:p>
    <w:p w:rsidR="00A82BFA" w:rsidRDefault="00A82BFA" w:rsidP="004076B4">
      <w:pPr>
        <w:pStyle w:val="a3"/>
        <w:widowControl w:val="0"/>
        <w:numPr>
          <w:ilvl w:val="1"/>
          <w:numId w:val="16"/>
        </w:numPr>
        <w:spacing w:after="0" w:line="360" w:lineRule="exact"/>
        <w:ind w:leftChars="0"/>
        <w:rPr>
          <w:rFonts w:ascii="標楷體" w:eastAsia="標楷體" w:hAnsi="標楷體"/>
          <w:color w:val="auto"/>
          <w:szCs w:val="24"/>
        </w:rPr>
      </w:pPr>
      <w:r w:rsidRPr="00A82BFA">
        <w:rPr>
          <w:rFonts w:ascii="標楷體" w:eastAsia="標楷體" w:hAnsi="標楷體" w:hint="eastAsia"/>
          <w:color w:val="auto"/>
          <w:szCs w:val="24"/>
        </w:rPr>
        <w:t>初犯記警告</w:t>
      </w:r>
      <w:r w:rsidRPr="00A82BFA">
        <w:rPr>
          <w:rFonts w:ascii="標楷體" w:eastAsia="標楷體" w:hAnsi="標楷體"/>
          <w:color w:val="auto"/>
          <w:szCs w:val="24"/>
        </w:rPr>
        <w:t>1次，其後累犯累罰。</w:t>
      </w:r>
      <w:r w:rsidRPr="004076B4">
        <w:rPr>
          <w:rFonts w:ascii="標楷體" w:eastAsia="標楷體" w:hAnsi="標楷體"/>
          <w:color w:val="auto"/>
          <w:szCs w:val="24"/>
        </w:rPr>
        <w:t>學期中累犯三次以上者，並處以停權三個月處分。</w:t>
      </w:r>
    </w:p>
    <w:p w:rsidR="004076B4" w:rsidRPr="004076B4" w:rsidRDefault="004076B4" w:rsidP="004076B4">
      <w:pPr>
        <w:pStyle w:val="a3"/>
        <w:widowControl w:val="0"/>
        <w:numPr>
          <w:ilvl w:val="1"/>
          <w:numId w:val="16"/>
        </w:numPr>
        <w:spacing w:after="0" w:line="360" w:lineRule="exact"/>
        <w:ind w:leftChars="0"/>
        <w:rPr>
          <w:rFonts w:ascii="標楷體" w:eastAsia="標楷體" w:hAnsi="標楷體"/>
          <w:color w:val="auto"/>
          <w:szCs w:val="24"/>
        </w:rPr>
      </w:pPr>
      <w:r w:rsidRPr="00104ACE">
        <w:rPr>
          <w:rFonts w:ascii="標楷體" w:eastAsia="標楷體" w:hAnsi="標楷體" w:hint="eastAsia"/>
          <w:color w:val="auto"/>
          <w:szCs w:val="24"/>
        </w:rPr>
        <w:t>必須立即將所攜帶之手機，交導師或學務處暫時代為保管，向家長說明學校手機管理規範後，由家長領回手機。</w:t>
      </w:r>
    </w:p>
    <w:p w:rsidR="00A82BFA" w:rsidRPr="00A82BFA" w:rsidRDefault="00A82BFA" w:rsidP="00A82BFA">
      <w:pPr>
        <w:pStyle w:val="a3"/>
        <w:widowControl w:val="0"/>
        <w:numPr>
          <w:ilvl w:val="0"/>
          <w:numId w:val="16"/>
        </w:numPr>
        <w:spacing w:after="0" w:line="360" w:lineRule="exact"/>
        <w:ind w:left="962" w:hanging="482"/>
        <w:rPr>
          <w:rFonts w:ascii="標楷體" w:eastAsia="標楷體" w:hAnsi="標楷體"/>
          <w:color w:val="auto"/>
          <w:szCs w:val="24"/>
        </w:rPr>
      </w:pPr>
      <w:r w:rsidRPr="00A82BFA">
        <w:rPr>
          <w:rFonts w:ascii="標楷體" w:eastAsia="標楷體" w:hAnsi="標楷體" w:hint="eastAsia"/>
          <w:color w:val="auto"/>
          <w:szCs w:val="24"/>
        </w:rPr>
        <w:t>未按規定使用</w:t>
      </w:r>
      <w:r w:rsidR="004076B4">
        <w:rPr>
          <w:rFonts w:ascii="標楷體" w:eastAsia="標楷體" w:hAnsi="標楷體" w:hint="eastAsia"/>
          <w:color w:val="auto"/>
          <w:szCs w:val="24"/>
        </w:rPr>
        <w:t>手機</w:t>
      </w:r>
      <w:r w:rsidRPr="00A82BFA">
        <w:rPr>
          <w:rFonts w:ascii="標楷體" w:eastAsia="標楷體" w:hAnsi="標楷體" w:hint="eastAsia"/>
          <w:color w:val="auto"/>
          <w:szCs w:val="24"/>
        </w:rPr>
        <w:t>者，如在校園攝影、錄音、上網、遊戲、聽音樂…等，初犯者記警告一次，累犯累罰。學期中再犯者停權一周。累犯三次以上者，再處以停權三個月處分。</w:t>
      </w:r>
    </w:p>
    <w:p w:rsidR="00A82BFA" w:rsidRDefault="00A82BFA" w:rsidP="00A82BFA">
      <w:pPr>
        <w:pStyle w:val="a3"/>
        <w:widowControl w:val="0"/>
        <w:numPr>
          <w:ilvl w:val="0"/>
          <w:numId w:val="16"/>
        </w:numPr>
        <w:spacing w:after="0" w:line="360" w:lineRule="exact"/>
        <w:ind w:left="962" w:hanging="482"/>
        <w:rPr>
          <w:rFonts w:ascii="標楷體" w:eastAsia="標楷體" w:hAnsi="標楷體"/>
          <w:color w:val="auto"/>
          <w:szCs w:val="24"/>
        </w:rPr>
      </w:pPr>
      <w:r w:rsidRPr="00A82BFA">
        <w:rPr>
          <w:rFonts w:ascii="標楷體" w:eastAsia="標楷體" w:hAnsi="標楷體" w:hint="eastAsia"/>
          <w:color w:val="auto"/>
          <w:szCs w:val="24"/>
        </w:rPr>
        <w:t>停權期間若私帶</w:t>
      </w:r>
      <w:r w:rsidR="004076B4">
        <w:rPr>
          <w:rFonts w:ascii="標楷體" w:eastAsia="標楷體" w:hAnsi="標楷體" w:hint="eastAsia"/>
          <w:color w:val="auto"/>
          <w:szCs w:val="24"/>
        </w:rPr>
        <w:t>手機</w:t>
      </w:r>
      <w:r w:rsidRPr="00A82BFA">
        <w:rPr>
          <w:rFonts w:ascii="標楷體" w:eastAsia="標楷體" w:hAnsi="標楷體" w:hint="eastAsia"/>
          <w:color w:val="auto"/>
          <w:szCs w:val="24"/>
        </w:rPr>
        <w:t>，視同攜帶違禁品。</w:t>
      </w:r>
    </w:p>
    <w:p w:rsidR="00104ACE" w:rsidRPr="00104ACE" w:rsidRDefault="00104ACE" w:rsidP="00104ACE">
      <w:pPr>
        <w:pStyle w:val="a3"/>
        <w:widowControl w:val="0"/>
        <w:numPr>
          <w:ilvl w:val="0"/>
          <w:numId w:val="16"/>
        </w:numPr>
        <w:spacing w:after="0" w:line="360" w:lineRule="exact"/>
        <w:ind w:left="962" w:hanging="482"/>
        <w:rPr>
          <w:rFonts w:ascii="標楷體" w:eastAsia="標楷體" w:hAnsi="標楷體"/>
          <w:color w:val="auto"/>
          <w:szCs w:val="24"/>
        </w:rPr>
      </w:pPr>
      <w:r w:rsidRPr="00104ACE">
        <w:rPr>
          <w:rFonts w:ascii="標楷體" w:eastAsia="標楷體" w:hAnsi="標楷體" w:hint="eastAsia"/>
          <w:color w:val="auto"/>
          <w:szCs w:val="24"/>
        </w:rPr>
        <w:t>以</w:t>
      </w:r>
      <w:r w:rsidR="004076B4">
        <w:rPr>
          <w:rFonts w:ascii="標楷體" w:eastAsia="標楷體" w:hAnsi="標楷體" w:hint="eastAsia"/>
          <w:color w:val="auto"/>
          <w:szCs w:val="24"/>
        </w:rPr>
        <w:t>手機</w:t>
      </w:r>
      <w:r w:rsidRPr="00104ACE">
        <w:rPr>
          <w:rFonts w:ascii="標楷體" w:eastAsia="標楷體" w:hAnsi="標楷體" w:hint="eastAsia"/>
          <w:color w:val="auto"/>
          <w:szCs w:val="24"/>
        </w:rPr>
        <w:t>為工具，致使發生足以影響校園安全或治安違法事件者，如叫唆他人聚集、打架、非法交易等情事，應予記大過處分。</w:t>
      </w:r>
      <w:r w:rsidRPr="00104ACE">
        <w:rPr>
          <w:rFonts w:ascii="標楷體" w:eastAsia="標楷體" w:hAnsi="標楷體"/>
          <w:color w:val="auto"/>
          <w:szCs w:val="24"/>
        </w:rPr>
        <w:t xml:space="preserve"> </w:t>
      </w:r>
    </w:p>
    <w:p w:rsidR="00104ACE" w:rsidRPr="00104ACE" w:rsidRDefault="00104ACE" w:rsidP="00104ACE">
      <w:pPr>
        <w:pStyle w:val="a3"/>
        <w:widowControl w:val="0"/>
        <w:numPr>
          <w:ilvl w:val="0"/>
          <w:numId w:val="16"/>
        </w:numPr>
        <w:spacing w:after="0" w:line="360" w:lineRule="exact"/>
        <w:ind w:left="962" w:hanging="482"/>
        <w:rPr>
          <w:rFonts w:ascii="標楷體" w:eastAsia="標楷體" w:hAnsi="標楷體"/>
          <w:color w:val="auto"/>
          <w:szCs w:val="24"/>
        </w:rPr>
      </w:pPr>
      <w:r w:rsidRPr="00104ACE">
        <w:rPr>
          <w:rFonts w:ascii="標楷體" w:eastAsia="標楷體" w:hAnsi="標楷體" w:hint="eastAsia"/>
          <w:color w:val="auto"/>
          <w:szCs w:val="24"/>
        </w:rPr>
        <w:t>使用</w:t>
      </w:r>
      <w:r w:rsidR="004076B4">
        <w:rPr>
          <w:rFonts w:ascii="標楷體" w:eastAsia="標楷體" w:hAnsi="標楷體" w:hint="eastAsia"/>
          <w:color w:val="auto"/>
          <w:szCs w:val="24"/>
        </w:rPr>
        <w:t>手機</w:t>
      </w:r>
      <w:r w:rsidRPr="00104ACE">
        <w:rPr>
          <w:rFonts w:ascii="標楷體" w:eastAsia="標楷體" w:hAnsi="標楷體" w:hint="eastAsia"/>
          <w:color w:val="auto"/>
          <w:szCs w:val="24"/>
        </w:rPr>
        <w:t>功能行考試作弊行為，應予記大過處分。</w:t>
      </w:r>
      <w:r w:rsidRPr="00104ACE">
        <w:rPr>
          <w:rFonts w:ascii="標楷體" w:eastAsia="標楷體" w:hAnsi="標楷體"/>
          <w:color w:val="auto"/>
          <w:szCs w:val="24"/>
        </w:rPr>
        <w:t xml:space="preserve"> </w:t>
      </w:r>
    </w:p>
    <w:p w:rsidR="00104ACE" w:rsidRPr="00104ACE" w:rsidRDefault="00104ACE" w:rsidP="00104ACE">
      <w:pPr>
        <w:pStyle w:val="a3"/>
        <w:widowControl w:val="0"/>
        <w:numPr>
          <w:ilvl w:val="0"/>
          <w:numId w:val="16"/>
        </w:numPr>
        <w:spacing w:after="0" w:line="360" w:lineRule="exact"/>
        <w:ind w:left="962" w:hanging="482"/>
        <w:rPr>
          <w:rFonts w:ascii="標楷體" w:eastAsia="標楷體" w:hAnsi="標楷體"/>
          <w:color w:val="auto"/>
          <w:szCs w:val="24"/>
        </w:rPr>
      </w:pPr>
      <w:r w:rsidRPr="00104ACE">
        <w:rPr>
          <w:rFonts w:ascii="標楷體" w:eastAsia="標楷體" w:hAnsi="標楷體" w:hint="eastAsia"/>
          <w:color w:val="auto"/>
          <w:szCs w:val="24"/>
        </w:rPr>
        <w:t>使用</w:t>
      </w:r>
      <w:r w:rsidR="004076B4">
        <w:rPr>
          <w:rFonts w:ascii="標楷體" w:eastAsia="標楷體" w:hAnsi="標楷體" w:hint="eastAsia"/>
          <w:color w:val="auto"/>
          <w:szCs w:val="24"/>
        </w:rPr>
        <w:t>手機</w:t>
      </w:r>
      <w:r w:rsidRPr="00104ACE">
        <w:rPr>
          <w:rFonts w:ascii="標楷體" w:eastAsia="標楷體" w:hAnsi="標楷體" w:hint="eastAsia"/>
          <w:color w:val="auto"/>
          <w:szCs w:val="24"/>
        </w:rPr>
        <w:t>攝錄功能，非經被攝（錄）影者同意下，妨礙他人隱私或造成他人不悅、傷害者，應予記小過處分。</w:t>
      </w:r>
    </w:p>
    <w:p w:rsidR="00104ACE" w:rsidRPr="00104ACE" w:rsidRDefault="00104ACE" w:rsidP="00104ACE">
      <w:pPr>
        <w:pStyle w:val="a3"/>
        <w:widowControl w:val="0"/>
        <w:numPr>
          <w:ilvl w:val="0"/>
          <w:numId w:val="16"/>
        </w:numPr>
        <w:spacing w:after="0" w:line="360" w:lineRule="exact"/>
        <w:ind w:left="962" w:hanging="482"/>
        <w:rPr>
          <w:rFonts w:ascii="標楷體" w:eastAsia="標楷體" w:hAnsi="標楷體"/>
          <w:color w:val="auto"/>
          <w:szCs w:val="24"/>
        </w:rPr>
      </w:pPr>
      <w:r w:rsidRPr="00104ACE">
        <w:rPr>
          <w:rFonts w:ascii="標楷體" w:eastAsia="標楷體" w:hAnsi="標楷體" w:hint="eastAsia"/>
          <w:color w:val="auto"/>
          <w:szCs w:val="24"/>
        </w:rPr>
        <w:t>以</w:t>
      </w:r>
      <w:r w:rsidR="004076B4">
        <w:rPr>
          <w:rFonts w:ascii="標楷體" w:eastAsia="標楷體" w:hAnsi="標楷體" w:hint="eastAsia"/>
          <w:color w:val="auto"/>
          <w:szCs w:val="24"/>
        </w:rPr>
        <w:t>手機</w:t>
      </w:r>
      <w:r w:rsidRPr="00104ACE">
        <w:rPr>
          <w:rFonts w:ascii="標楷體" w:eastAsia="標楷體" w:hAnsi="標楷體" w:hint="eastAsia"/>
          <w:color w:val="auto"/>
          <w:szCs w:val="24"/>
        </w:rPr>
        <w:t>閱讀或媒介，公開散佈有礙青少年身心發展（色情、暴力）之文字、圖片、動畫、影音等相關資訊者，應予記大過處分。</w:t>
      </w:r>
      <w:r w:rsidRPr="00104ACE">
        <w:rPr>
          <w:rFonts w:ascii="標楷體" w:eastAsia="標楷體" w:hAnsi="標楷體"/>
          <w:color w:val="auto"/>
          <w:szCs w:val="24"/>
        </w:rPr>
        <w:t xml:space="preserve"> </w:t>
      </w:r>
    </w:p>
    <w:p w:rsidR="00104ACE" w:rsidRPr="00104ACE" w:rsidRDefault="00104ACE" w:rsidP="00104ACE">
      <w:pPr>
        <w:pStyle w:val="a3"/>
        <w:widowControl w:val="0"/>
        <w:numPr>
          <w:ilvl w:val="0"/>
          <w:numId w:val="16"/>
        </w:numPr>
        <w:spacing w:after="0" w:line="360" w:lineRule="exact"/>
        <w:ind w:left="962" w:hanging="482"/>
        <w:rPr>
          <w:rFonts w:ascii="標楷體" w:eastAsia="標楷體" w:hAnsi="標楷體"/>
          <w:color w:val="auto"/>
          <w:szCs w:val="24"/>
        </w:rPr>
      </w:pPr>
      <w:r w:rsidRPr="00104ACE">
        <w:rPr>
          <w:rFonts w:ascii="標楷體" w:eastAsia="標楷體" w:hAnsi="標楷體" w:hint="eastAsia"/>
          <w:color w:val="auto"/>
          <w:szCs w:val="24"/>
        </w:rPr>
        <w:t>不得利用學校電源為行動電話充電，應予記警告處分。</w:t>
      </w:r>
      <w:r w:rsidRPr="00104ACE">
        <w:rPr>
          <w:rFonts w:ascii="標楷體" w:eastAsia="標楷體" w:hAnsi="標楷體"/>
          <w:color w:val="auto"/>
          <w:szCs w:val="24"/>
        </w:rPr>
        <w:t xml:space="preserve"> </w:t>
      </w:r>
    </w:p>
    <w:p w:rsidR="00A360BA" w:rsidRDefault="00B02BD3" w:rsidP="00FF3FBE">
      <w:pPr>
        <w:pStyle w:val="a3"/>
        <w:numPr>
          <w:ilvl w:val="0"/>
          <w:numId w:val="5"/>
        </w:numPr>
        <w:spacing w:after="462" w:line="360" w:lineRule="exact"/>
        <w:ind w:leftChars="0"/>
        <w:rPr>
          <w:rFonts w:ascii="標楷體" w:eastAsia="標楷體" w:hAnsi="標楷體"/>
          <w:szCs w:val="24"/>
        </w:rPr>
      </w:pPr>
      <w:r w:rsidRPr="00A360BA">
        <w:rPr>
          <w:rFonts w:ascii="標楷體" w:eastAsia="標楷體" w:hAnsi="標楷體"/>
          <w:color w:val="auto"/>
          <w:szCs w:val="24"/>
        </w:rPr>
        <w:t>本辦法經</w:t>
      </w:r>
      <w:r w:rsidR="009D651F" w:rsidRPr="00A360BA">
        <w:rPr>
          <w:rFonts w:ascii="標楷體" w:eastAsia="標楷體" w:hAnsi="標楷體" w:hint="eastAsia"/>
          <w:color w:val="auto"/>
          <w:szCs w:val="24"/>
        </w:rPr>
        <w:t>校務</w:t>
      </w:r>
      <w:r w:rsidR="00977481" w:rsidRPr="00A360BA">
        <w:rPr>
          <w:rFonts w:ascii="標楷體" w:eastAsia="標楷體" w:hAnsi="標楷體" w:hint="eastAsia"/>
          <w:color w:val="auto"/>
          <w:szCs w:val="24"/>
        </w:rPr>
        <w:t>會議通過</w:t>
      </w:r>
      <w:r w:rsidR="002B5570" w:rsidRPr="00A360BA">
        <w:rPr>
          <w:rFonts w:ascii="標楷體" w:eastAsia="標楷體" w:hAnsi="標楷體" w:hint="eastAsia"/>
          <w:color w:val="auto"/>
          <w:szCs w:val="24"/>
        </w:rPr>
        <w:t>後</w:t>
      </w:r>
      <w:r w:rsidR="00227C69" w:rsidRPr="00A360BA">
        <w:rPr>
          <w:rFonts w:ascii="標楷體" w:eastAsia="標楷體" w:hAnsi="標楷體" w:hint="eastAsia"/>
          <w:color w:val="auto"/>
          <w:szCs w:val="24"/>
        </w:rPr>
        <w:t>，</w:t>
      </w:r>
      <w:r w:rsidR="00977481" w:rsidRPr="00A360BA">
        <w:rPr>
          <w:rFonts w:ascii="標楷體" w:eastAsia="標楷體" w:hAnsi="標楷體"/>
          <w:color w:val="auto"/>
          <w:szCs w:val="24"/>
        </w:rPr>
        <w:t>校長</w:t>
      </w:r>
      <w:r w:rsidR="002B5570" w:rsidRPr="00A360BA">
        <w:rPr>
          <w:rFonts w:ascii="標楷體" w:eastAsia="標楷體" w:hAnsi="標楷體" w:hint="eastAsia"/>
          <w:color w:val="auto"/>
          <w:szCs w:val="24"/>
        </w:rPr>
        <w:t>公佈實施</w:t>
      </w:r>
      <w:r w:rsidRPr="00A360BA">
        <w:rPr>
          <w:rFonts w:ascii="標楷體" w:eastAsia="標楷體" w:hAnsi="標楷體"/>
          <w:color w:val="auto"/>
          <w:szCs w:val="24"/>
        </w:rPr>
        <w:t>。</w:t>
      </w:r>
      <w:r w:rsidRPr="00A360BA">
        <w:rPr>
          <w:rFonts w:ascii="標楷體" w:eastAsia="標楷體" w:hAnsi="標楷體"/>
          <w:szCs w:val="24"/>
        </w:rPr>
        <w:t xml:space="preserve"> </w:t>
      </w:r>
    </w:p>
    <w:p w:rsidR="00FF3FBE" w:rsidRDefault="00FF3FBE" w:rsidP="00FF3FBE">
      <w:pPr>
        <w:spacing w:after="462" w:line="360" w:lineRule="exact"/>
        <w:rPr>
          <w:rFonts w:ascii="標楷體" w:eastAsia="標楷體" w:hAnsi="標楷體"/>
          <w:szCs w:val="24"/>
        </w:rPr>
      </w:pPr>
    </w:p>
    <w:p w:rsidR="00FF3FBE" w:rsidRDefault="00FF3FBE" w:rsidP="00FF3FBE">
      <w:pPr>
        <w:spacing w:after="462" w:line="360" w:lineRule="exact"/>
        <w:rPr>
          <w:rFonts w:ascii="標楷體" w:eastAsia="標楷體" w:hAnsi="標楷體"/>
          <w:szCs w:val="24"/>
        </w:rPr>
      </w:pPr>
    </w:p>
    <w:p w:rsidR="00FF3FBE" w:rsidRDefault="00FF3FBE" w:rsidP="00FF3FBE">
      <w:pPr>
        <w:spacing w:after="462" w:line="360" w:lineRule="exact"/>
        <w:rPr>
          <w:rFonts w:ascii="標楷體" w:eastAsia="標楷體" w:hAnsi="標楷體"/>
          <w:szCs w:val="24"/>
        </w:rPr>
      </w:pPr>
    </w:p>
    <w:p w:rsidR="00BC56B3" w:rsidRDefault="00BC56B3" w:rsidP="00BC56B3">
      <w:pPr>
        <w:spacing w:after="0" w:line="420" w:lineRule="exact"/>
        <w:jc w:val="center"/>
        <w:rPr>
          <w:rFonts w:eastAsia="標楷體"/>
          <w:b/>
          <w:bCs/>
          <w:sz w:val="36"/>
        </w:rPr>
      </w:pPr>
      <w:r>
        <w:rPr>
          <w:rFonts w:eastAsia="標楷體" w:hint="eastAsia"/>
          <w:b/>
          <w:bCs/>
          <w:sz w:val="36"/>
        </w:rPr>
        <w:lastRenderedPageBreak/>
        <w:t>桃園市立草漯國民中學手機攜帶到校申請書</w:t>
      </w:r>
    </w:p>
    <w:p w:rsidR="00FF3FBE" w:rsidRDefault="00BC56B3" w:rsidP="00BC56B3">
      <w:pPr>
        <w:spacing w:after="0" w:line="420" w:lineRule="exact"/>
        <w:rPr>
          <w:rFonts w:eastAsia="標楷體"/>
          <w:bCs/>
          <w:sz w:val="32"/>
          <w:szCs w:val="32"/>
        </w:rPr>
      </w:pPr>
      <w:r>
        <w:rPr>
          <w:rFonts w:eastAsia="標楷體" w:hint="eastAsia"/>
          <w:bCs/>
          <w:sz w:val="32"/>
          <w:szCs w:val="32"/>
        </w:rPr>
        <w:t xml:space="preserve">                                          </w:t>
      </w:r>
      <w:r w:rsidR="00FF3FBE" w:rsidRPr="003E7BDA">
        <w:rPr>
          <w:rFonts w:eastAsia="標楷體" w:hint="eastAsia"/>
          <w:bCs/>
          <w:sz w:val="32"/>
          <w:szCs w:val="32"/>
        </w:rPr>
        <w:t>（此聯由導師保管）</w:t>
      </w:r>
    </w:p>
    <w:p w:rsidR="00FF3FBE" w:rsidRDefault="00FF3FBE" w:rsidP="00575A1A">
      <w:pPr>
        <w:spacing w:after="0" w:line="420" w:lineRule="exact"/>
        <w:jc w:val="center"/>
        <w:rPr>
          <w:rFonts w:eastAsia="標楷體"/>
          <w:b/>
          <w:bCs/>
          <w:sz w:val="36"/>
        </w:rPr>
      </w:pPr>
    </w:p>
    <w:p w:rsidR="00FF3FBE" w:rsidRDefault="00FF3FBE" w:rsidP="00575A1A">
      <w:pPr>
        <w:spacing w:after="0" w:line="420" w:lineRule="exact"/>
        <w:rPr>
          <w:rFonts w:eastAsia="標楷體"/>
          <w:sz w:val="28"/>
        </w:rPr>
      </w:pPr>
      <w:r>
        <w:rPr>
          <w:rFonts w:eastAsia="標楷體" w:hint="eastAsia"/>
          <w:sz w:val="28"/>
        </w:rPr>
        <w:t>1</w:t>
      </w:r>
      <w:r>
        <w:rPr>
          <w:rFonts w:eastAsia="標楷體" w:hint="eastAsia"/>
          <w:sz w:val="28"/>
        </w:rPr>
        <w:t>、申請人：</w:t>
      </w:r>
      <w:r>
        <w:rPr>
          <w:rFonts w:eastAsia="標楷體" w:hint="eastAsia"/>
          <w:sz w:val="28"/>
          <w:u w:val="single"/>
        </w:rPr>
        <w:t xml:space="preserve">    </w:t>
      </w:r>
      <w:r>
        <w:rPr>
          <w:rFonts w:eastAsia="標楷體" w:hint="eastAsia"/>
          <w:sz w:val="28"/>
        </w:rPr>
        <w:t>年</w:t>
      </w:r>
      <w:r>
        <w:rPr>
          <w:rFonts w:eastAsia="標楷體" w:hint="eastAsia"/>
          <w:sz w:val="28"/>
          <w:u w:val="single"/>
        </w:rPr>
        <w:t xml:space="preserve">    </w:t>
      </w:r>
      <w:r>
        <w:rPr>
          <w:rFonts w:eastAsia="標楷體" w:hint="eastAsia"/>
          <w:sz w:val="28"/>
        </w:rPr>
        <w:t>班</w:t>
      </w:r>
      <w:r w:rsidR="00304012">
        <w:rPr>
          <w:rFonts w:eastAsia="標楷體" w:hint="eastAsia"/>
          <w:sz w:val="28"/>
        </w:rPr>
        <w:t>，座號</w:t>
      </w:r>
      <w:r w:rsidR="00304012">
        <w:rPr>
          <w:rFonts w:eastAsia="標楷體" w:hint="eastAsia"/>
          <w:sz w:val="28"/>
          <w:u w:val="single"/>
        </w:rPr>
        <w:t xml:space="preserve">      </w:t>
      </w:r>
      <w:r w:rsidR="00304012">
        <w:rPr>
          <w:rFonts w:eastAsia="標楷體" w:hint="eastAsia"/>
          <w:sz w:val="28"/>
        </w:rPr>
        <w:t>號</w:t>
      </w:r>
      <w:r>
        <w:rPr>
          <w:rFonts w:eastAsia="標楷體" w:hint="eastAsia"/>
          <w:sz w:val="28"/>
        </w:rPr>
        <w:t>，姓名</w:t>
      </w:r>
      <w:r>
        <w:rPr>
          <w:rFonts w:eastAsia="標楷體" w:hint="eastAsia"/>
          <w:sz w:val="28"/>
          <w:u w:val="single"/>
        </w:rPr>
        <w:t xml:space="preserve">           </w:t>
      </w:r>
      <w:r>
        <w:rPr>
          <w:rFonts w:eastAsia="標楷體" w:hint="eastAsia"/>
          <w:sz w:val="28"/>
        </w:rPr>
        <w:t>。</w:t>
      </w:r>
    </w:p>
    <w:p w:rsidR="00FF3FBE" w:rsidRDefault="00BC56B3" w:rsidP="00575A1A">
      <w:pPr>
        <w:spacing w:after="0" w:line="420" w:lineRule="exact"/>
        <w:rPr>
          <w:rFonts w:eastAsia="標楷體"/>
          <w:sz w:val="28"/>
        </w:rPr>
      </w:pPr>
      <w:r>
        <w:rPr>
          <w:rFonts w:eastAsia="標楷體" w:hint="eastAsia"/>
          <w:sz w:val="28"/>
        </w:rPr>
        <w:t>2</w:t>
      </w:r>
      <w:r w:rsidR="00FF3FBE">
        <w:rPr>
          <w:rFonts w:eastAsia="標楷體" w:hint="eastAsia"/>
          <w:sz w:val="28"/>
        </w:rPr>
        <w:t>、申請期限：自</w:t>
      </w:r>
      <w:r w:rsidR="00FF3FBE">
        <w:rPr>
          <w:rFonts w:eastAsia="標楷體" w:hint="eastAsia"/>
          <w:sz w:val="28"/>
          <w:u w:val="single"/>
        </w:rPr>
        <w:t xml:space="preserve">   </w:t>
      </w:r>
      <w:r w:rsidR="00FF3FBE">
        <w:rPr>
          <w:rFonts w:eastAsia="標楷體" w:hint="eastAsia"/>
          <w:sz w:val="28"/>
        </w:rPr>
        <w:t>年</w:t>
      </w:r>
      <w:r w:rsidR="00FF3FBE">
        <w:rPr>
          <w:rFonts w:eastAsia="標楷體" w:hint="eastAsia"/>
          <w:sz w:val="28"/>
          <w:u w:val="single"/>
        </w:rPr>
        <w:t xml:space="preserve">   </w:t>
      </w:r>
      <w:r w:rsidR="00FF3FBE">
        <w:rPr>
          <w:rFonts w:eastAsia="標楷體" w:hint="eastAsia"/>
          <w:sz w:val="28"/>
        </w:rPr>
        <w:t>月</w:t>
      </w:r>
      <w:r w:rsidR="00FF3FBE">
        <w:rPr>
          <w:rFonts w:eastAsia="標楷體" w:hint="eastAsia"/>
          <w:sz w:val="28"/>
          <w:u w:val="single"/>
        </w:rPr>
        <w:t xml:space="preserve">   </w:t>
      </w:r>
      <w:r w:rsidR="00FF3FBE">
        <w:rPr>
          <w:rFonts w:eastAsia="標楷體" w:hint="eastAsia"/>
          <w:sz w:val="28"/>
        </w:rPr>
        <w:t>日至</w:t>
      </w:r>
      <w:r w:rsidR="00FF3FBE">
        <w:rPr>
          <w:rFonts w:eastAsia="標楷體" w:hint="eastAsia"/>
          <w:sz w:val="28"/>
          <w:u w:val="single"/>
        </w:rPr>
        <w:t xml:space="preserve">   </w:t>
      </w:r>
      <w:r w:rsidR="00FF3FBE">
        <w:rPr>
          <w:rFonts w:eastAsia="標楷體" w:hint="eastAsia"/>
          <w:sz w:val="28"/>
        </w:rPr>
        <w:t>年</w:t>
      </w:r>
      <w:r w:rsidR="00FF3FBE">
        <w:rPr>
          <w:rFonts w:eastAsia="標楷體" w:hint="eastAsia"/>
          <w:sz w:val="28"/>
          <w:u w:val="single"/>
        </w:rPr>
        <w:t xml:space="preserve">   </w:t>
      </w:r>
      <w:r w:rsidR="00FF3FBE">
        <w:rPr>
          <w:rFonts w:eastAsia="標楷體" w:hint="eastAsia"/>
          <w:sz w:val="28"/>
        </w:rPr>
        <w:t>月</w:t>
      </w:r>
      <w:r w:rsidR="00FF3FBE">
        <w:rPr>
          <w:rFonts w:eastAsia="標楷體" w:hint="eastAsia"/>
          <w:sz w:val="28"/>
          <w:u w:val="single"/>
        </w:rPr>
        <w:t xml:space="preserve">   </w:t>
      </w:r>
      <w:r w:rsidR="00FF3FBE">
        <w:rPr>
          <w:rFonts w:eastAsia="標楷體" w:hint="eastAsia"/>
          <w:sz w:val="28"/>
        </w:rPr>
        <w:t>日止。</w:t>
      </w:r>
    </w:p>
    <w:p w:rsidR="00DF3E18" w:rsidRDefault="00BC56B3" w:rsidP="00DF3E18">
      <w:pPr>
        <w:spacing w:after="0" w:line="420" w:lineRule="exact"/>
        <w:ind w:left="358" w:hangingChars="128" w:hanging="358"/>
        <w:rPr>
          <w:rFonts w:eastAsia="標楷體"/>
          <w:sz w:val="28"/>
        </w:rPr>
      </w:pPr>
      <w:r>
        <w:rPr>
          <w:rFonts w:eastAsia="標楷體" w:hint="eastAsia"/>
          <w:sz w:val="28"/>
        </w:rPr>
        <w:t>3</w:t>
      </w:r>
      <w:r w:rsidR="00FF3FBE">
        <w:rPr>
          <w:rFonts w:eastAsia="標楷體" w:hint="eastAsia"/>
          <w:sz w:val="28"/>
        </w:rPr>
        <w:t>、</w:t>
      </w:r>
      <w:r w:rsidR="00791487">
        <w:rPr>
          <w:rFonts w:eastAsia="標楷體" w:hint="eastAsia"/>
          <w:sz w:val="28"/>
        </w:rPr>
        <w:t>申請人願意遵守本校</w:t>
      </w:r>
      <w:r w:rsidR="00791487" w:rsidRPr="00791487">
        <w:rPr>
          <w:rFonts w:eastAsia="標楷體" w:hint="eastAsia"/>
          <w:sz w:val="28"/>
        </w:rPr>
        <w:t>學生手機使用管理辦法</w:t>
      </w:r>
      <w:r w:rsidR="00791487">
        <w:rPr>
          <w:rFonts w:eastAsia="標楷體" w:hint="eastAsia"/>
          <w:sz w:val="28"/>
        </w:rPr>
        <w:t>。</w:t>
      </w:r>
    </w:p>
    <w:p w:rsidR="00FF3FBE" w:rsidRDefault="00BC56B3" w:rsidP="00DF3E18">
      <w:pPr>
        <w:spacing w:after="0" w:line="420" w:lineRule="exact"/>
        <w:ind w:left="358" w:hangingChars="128" w:hanging="358"/>
        <w:rPr>
          <w:rFonts w:eastAsia="標楷體"/>
          <w:sz w:val="28"/>
        </w:rPr>
      </w:pPr>
      <w:r>
        <w:rPr>
          <w:rFonts w:eastAsia="標楷體" w:hint="eastAsia"/>
          <w:sz w:val="28"/>
        </w:rPr>
        <w:t>4</w:t>
      </w:r>
      <w:r w:rsidR="00DF3E18">
        <w:rPr>
          <w:rFonts w:eastAsia="標楷體" w:hint="eastAsia"/>
          <w:sz w:val="28"/>
        </w:rPr>
        <w:t>、家長本人願意督促孩子確實遵守本校</w:t>
      </w:r>
      <w:r w:rsidR="00DF3E18" w:rsidRPr="00791487">
        <w:rPr>
          <w:rFonts w:eastAsia="標楷體" w:hint="eastAsia"/>
          <w:sz w:val="28"/>
        </w:rPr>
        <w:t>學生手機使用管理辦法</w:t>
      </w:r>
      <w:r w:rsidR="00DF3E18">
        <w:rPr>
          <w:rFonts w:eastAsia="標楷體" w:hint="eastAsia"/>
          <w:sz w:val="28"/>
        </w:rPr>
        <w:t>。</w:t>
      </w:r>
    </w:p>
    <w:p w:rsidR="00FF3FBE" w:rsidRDefault="00BC56B3" w:rsidP="00575A1A">
      <w:pPr>
        <w:spacing w:after="0" w:line="420" w:lineRule="exact"/>
        <w:ind w:left="358" w:hangingChars="128" w:hanging="358"/>
        <w:rPr>
          <w:rFonts w:eastAsia="標楷體"/>
          <w:sz w:val="28"/>
        </w:rPr>
      </w:pPr>
      <w:r>
        <w:rPr>
          <w:rFonts w:eastAsia="標楷體" w:hint="eastAsia"/>
          <w:sz w:val="28"/>
        </w:rPr>
        <w:t>5</w:t>
      </w:r>
      <w:r w:rsidR="00FF3FBE">
        <w:rPr>
          <w:rFonts w:eastAsia="標楷體" w:hint="eastAsia"/>
          <w:sz w:val="28"/>
        </w:rPr>
        <w:t>、若有需要可以向導師申請使用，但未申請而違規攜帶並使用手機則記警告，暫為保管的手機事後由</w:t>
      </w:r>
      <w:r w:rsidR="00FA3B9B">
        <w:rPr>
          <w:rFonts w:eastAsia="標楷體" w:hint="eastAsia"/>
          <w:sz w:val="28"/>
        </w:rPr>
        <w:t>家長親自到校領取</w:t>
      </w:r>
      <w:r w:rsidR="00FF3FBE">
        <w:rPr>
          <w:rFonts w:eastAsia="標楷體" w:hint="eastAsia"/>
          <w:sz w:val="28"/>
        </w:rPr>
        <w:t>，以防止再次違規。</w:t>
      </w:r>
    </w:p>
    <w:p w:rsidR="00FF3FBE" w:rsidRDefault="00FF3FBE" w:rsidP="00575A1A">
      <w:pPr>
        <w:spacing w:after="0" w:line="420" w:lineRule="exact"/>
        <w:ind w:left="1680" w:hangingChars="600" w:hanging="1680"/>
        <w:rPr>
          <w:rFonts w:eastAsia="標楷體"/>
          <w:sz w:val="28"/>
        </w:rPr>
      </w:pPr>
    </w:p>
    <w:p w:rsidR="00D227FA" w:rsidRDefault="00D227FA" w:rsidP="00575A1A">
      <w:pPr>
        <w:spacing w:after="0" w:line="420" w:lineRule="exact"/>
        <w:ind w:left="1680" w:hangingChars="600" w:hanging="1680"/>
        <w:rPr>
          <w:rFonts w:eastAsia="標楷體"/>
          <w:sz w:val="28"/>
        </w:rPr>
      </w:pPr>
      <w:r>
        <w:rPr>
          <w:rFonts w:eastAsia="標楷體" w:hint="eastAsia"/>
          <w:sz w:val="28"/>
        </w:rPr>
        <w:t>申請人簽名</w:t>
      </w:r>
      <w:r>
        <w:rPr>
          <w:rFonts w:eastAsia="標楷體" w:hint="eastAsia"/>
          <w:sz w:val="28"/>
        </w:rPr>
        <w:t xml:space="preserve">:                         </w:t>
      </w:r>
      <w:r>
        <w:rPr>
          <w:rFonts w:eastAsia="標楷體" w:hint="eastAsia"/>
          <w:sz w:val="28"/>
        </w:rPr>
        <w:t>導師</w:t>
      </w:r>
      <w:r w:rsidR="00FF3FBE">
        <w:rPr>
          <w:rFonts w:eastAsia="標楷體" w:hint="eastAsia"/>
          <w:sz w:val="28"/>
        </w:rPr>
        <w:t>簽名：</w:t>
      </w:r>
      <w:r w:rsidR="00FF3FBE">
        <w:rPr>
          <w:rFonts w:eastAsia="標楷體" w:hint="eastAsia"/>
          <w:sz w:val="28"/>
        </w:rPr>
        <w:t xml:space="preserve">             </w:t>
      </w:r>
    </w:p>
    <w:p w:rsidR="00FF3FBE" w:rsidRDefault="00D227FA" w:rsidP="00575A1A">
      <w:pPr>
        <w:spacing w:after="0" w:line="420" w:lineRule="exact"/>
        <w:ind w:left="1680" w:hangingChars="600" w:hanging="1680"/>
        <w:rPr>
          <w:rFonts w:eastAsia="標楷體"/>
          <w:sz w:val="28"/>
        </w:rPr>
      </w:pPr>
      <w:r>
        <w:rPr>
          <w:rFonts w:eastAsia="標楷體" w:hint="eastAsia"/>
          <w:sz w:val="28"/>
        </w:rPr>
        <w:t>監護人</w:t>
      </w:r>
      <w:r w:rsidR="00FF3FBE">
        <w:rPr>
          <w:rFonts w:eastAsia="標楷體" w:hint="eastAsia"/>
          <w:sz w:val="28"/>
        </w:rPr>
        <w:t>簽名：</w:t>
      </w:r>
      <w:r w:rsidR="00FF3FBE">
        <w:rPr>
          <w:rFonts w:eastAsia="標楷體" w:hint="eastAsia"/>
          <w:sz w:val="28"/>
        </w:rPr>
        <w:t xml:space="preserve">              </w:t>
      </w:r>
      <w:r>
        <w:rPr>
          <w:rFonts w:eastAsia="標楷體" w:hint="eastAsia"/>
          <w:sz w:val="28"/>
        </w:rPr>
        <w:t xml:space="preserve">          </w:t>
      </w:r>
      <w:r w:rsidR="00FF3FBE">
        <w:rPr>
          <w:rFonts w:eastAsia="標楷體" w:hint="eastAsia"/>
          <w:sz w:val="28"/>
        </w:rPr>
        <w:t>生教組：</w:t>
      </w:r>
    </w:p>
    <w:p w:rsidR="00FF3FBE" w:rsidRDefault="00FF3FBE" w:rsidP="00575A1A">
      <w:pPr>
        <w:spacing w:after="0" w:line="420" w:lineRule="exact"/>
        <w:ind w:leftChars="701" w:left="1682" w:firstLineChars="900" w:firstLine="2520"/>
        <w:rPr>
          <w:rFonts w:eastAsia="標楷體"/>
          <w:sz w:val="28"/>
        </w:rPr>
      </w:pPr>
    </w:p>
    <w:p w:rsidR="00FF3FBE" w:rsidRDefault="00FF3FBE" w:rsidP="00575A1A">
      <w:pPr>
        <w:spacing w:after="0" w:line="420" w:lineRule="exact"/>
        <w:ind w:leftChars="701" w:left="1682" w:firstLineChars="900" w:firstLine="2520"/>
        <w:rPr>
          <w:rFonts w:eastAsia="標楷體"/>
          <w:sz w:val="28"/>
        </w:rPr>
      </w:pPr>
    </w:p>
    <w:p w:rsidR="00FF3FBE" w:rsidRDefault="00FF3FBE" w:rsidP="00575A1A">
      <w:pPr>
        <w:spacing w:after="0" w:line="420" w:lineRule="exact"/>
        <w:ind w:leftChars="532" w:left="1917" w:hangingChars="200" w:hanging="640"/>
        <w:jc w:val="right"/>
        <w:rPr>
          <w:rFonts w:eastAsia="標楷體"/>
          <w:sz w:val="32"/>
        </w:rPr>
      </w:pPr>
      <w:r>
        <w:rPr>
          <w:rFonts w:eastAsia="標楷體" w:hint="eastAsia"/>
          <w:sz w:val="32"/>
        </w:rPr>
        <w:t>中</w:t>
      </w:r>
      <w:r>
        <w:rPr>
          <w:rFonts w:eastAsia="標楷體" w:hint="eastAsia"/>
          <w:sz w:val="32"/>
        </w:rPr>
        <w:t xml:space="preserve">  </w:t>
      </w:r>
      <w:r>
        <w:rPr>
          <w:rFonts w:eastAsia="標楷體" w:hint="eastAsia"/>
          <w:sz w:val="32"/>
        </w:rPr>
        <w:t>華</w:t>
      </w:r>
      <w:r>
        <w:rPr>
          <w:rFonts w:eastAsia="標楷體" w:hint="eastAsia"/>
          <w:sz w:val="32"/>
        </w:rPr>
        <w:t xml:space="preserve">  </w:t>
      </w:r>
      <w:r>
        <w:rPr>
          <w:rFonts w:eastAsia="標楷體" w:hint="eastAsia"/>
          <w:sz w:val="32"/>
        </w:rPr>
        <w:t>民</w:t>
      </w:r>
      <w:r>
        <w:rPr>
          <w:rFonts w:eastAsia="標楷體" w:hint="eastAsia"/>
          <w:sz w:val="32"/>
        </w:rPr>
        <w:t xml:space="preserve">  </w:t>
      </w:r>
      <w:r>
        <w:rPr>
          <w:rFonts w:eastAsia="標楷體" w:hint="eastAsia"/>
          <w:sz w:val="32"/>
        </w:rPr>
        <w:t>國</w:t>
      </w:r>
      <w:r>
        <w:rPr>
          <w:rFonts w:eastAsia="標楷體" w:hint="eastAsia"/>
          <w:sz w:val="32"/>
        </w:rPr>
        <w:t xml:space="preserve">    </w:t>
      </w:r>
      <w:r>
        <w:rPr>
          <w:rFonts w:eastAsia="標楷體" w:hint="eastAsia"/>
          <w:sz w:val="32"/>
        </w:rPr>
        <w:t>年</w:t>
      </w:r>
      <w:r>
        <w:rPr>
          <w:rFonts w:eastAsia="標楷體" w:hint="eastAsia"/>
          <w:sz w:val="32"/>
        </w:rPr>
        <w:t xml:space="preserve">    </w:t>
      </w:r>
      <w:r>
        <w:rPr>
          <w:rFonts w:eastAsia="標楷體" w:hint="eastAsia"/>
          <w:sz w:val="32"/>
        </w:rPr>
        <w:t>月</w:t>
      </w:r>
      <w:r>
        <w:rPr>
          <w:rFonts w:eastAsia="標楷體" w:hint="eastAsia"/>
          <w:sz w:val="32"/>
        </w:rPr>
        <w:t xml:space="preserve">    </w:t>
      </w:r>
      <w:r>
        <w:rPr>
          <w:rFonts w:eastAsia="標楷體" w:hint="eastAsia"/>
          <w:sz w:val="32"/>
        </w:rPr>
        <w:t>日</w:t>
      </w:r>
    </w:p>
    <w:p w:rsidR="00FF3FBE" w:rsidRDefault="00FF3FBE" w:rsidP="00575A1A">
      <w:pPr>
        <w:spacing w:after="0" w:line="420" w:lineRule="exact"/>
        <w:rPr>
          <w:rFonts w:eastAsia="標楷體"/>
          <w:sz w:val="32"/>
        </w:rPr>
      </w:pPr>
    </w:p>
    <w:p w:rsidR="00BC56B3" w:rsidRDefault="00FF3FBE" w:rsidP="00BC56B3">
      <w:pPr>
        <w:spacing w:after="0" w:line="420" w:lineRule="exact"/>
        <w:ind w:firstLineChars="200" w:firstLine="640"/>
        <w:jc w:val="center"/>
        <w:rPr>
          <w:rFonts w:eastAsia="標楷體"/>
          <w:sz w:val="32"/>
        </w:rPr>
      </w:pPr>
      <w:r>
        <w:rPr>
          <w:rFonts w:eastAsia="標楷體" w:hint="eastAsia"/>
          <w:sz w:val="32"/>
        </w:rPr>
        <w:t xml:space="preserve">___________________________________________________         </w:t>
      </w:r>
    </w:p>
    <w:p w:rsidR="00BC56B3" w:rsidRDefault="00BC56B3" w:rsidP="00BC56B3">
      <w:pPr>
        <w:spacing w:after="0" w:line="420" w:lineRule="exact"/>
        <w:ind w:firstLineChars="200" w:firstLine="640"/>
        <w:jc w:val="center"/>
        <w:rPr>
          <w:rFonts w:eastAsia="標楷體"/>
          <w:sz w:val="32"/>
        </w:rPr>
      </w:pPr>
    </w:p>
    <w:p w:rsidR="00BC56B3" w:rsidRPr="00BC56B3" w:rsidRDefault="00BC56B3" w:rsidP="00BC56B3">
      <w:pPr>
        <w:spacing w:after="0" w:line="420" w:lineRule="exact"/>
        <w:ind w:firstLineChars="200" w:firstLine="721"/>
        <w:jc w:val="center"/>
        <w:rPr>
          <w:rFonts w:eastAsia="標楷體"/>
          <w:sz w:val="32"/>
        </w:rPr>
      </w:pPr>
      <w:r>
        <w:rPr>
          <w:rFonts w:eastAsia="標楷體" w:hint="eastAsia"/>
          <w:b/>
          <w:bCs/>
          <w:sz w:val="36"/>
        </w:rPr>
        <w:t>桃園市立草漯國民中學手機攜帶到校申請書</w:t>
      </w:r>
    </w:p>
    <w:p w:rsidR="00BB379D" w:rsidRDefault="00BC56B3" w:rsidP="00575A1A">
      <w:pPr>
        <w:spacing w:after="0" w:line="420" w:lineRule="exact"/>
        <w:rPr>
          <w:rFonts w:eastAsia="標楷體"/>
          <w:sz w:val="32"/>
        </w:rPr>
      </w:pPr>
      <w:r>
        <w:rPr>
          <w:rFonts w:eastAsia="標楷體" w:hint="eastAsia"/>
          <w:sz w:val="32"/>
        </w:rPr>
        <w:t xml:space="preserve">                                         </w:t>
      </w:r>
      <w:r w:rsidR="00FF3FBE">
        <w:rPr>
          <w:rFonts w:eastAsia="標楷體" w:hint="eastAsia"/>
          <w:sz w:val="32"/>
        </w:rPr>
        <w:t>（此聯由學務處存查）</w:t>
      </w:r>
    </w:p>
    <w:p w:rsidR="00FF3FBE" w:rsidRDefault="00FF3FBE" w:rsidP="00575A1A">
      <w:pPr>
        <w:spacing w:after="0" w:line="420" w:lineRule="exact"/>
        <w:rPr>
          <w:rFonts w:eastAsia="標楷體"/>
          <w:sz w:val="32"/>
        </w:rPr>
      </w:pPr>
    </w:p>
    <w:p w:rsidR="00BC56B3" w:rsidRDefault="00BC56B3" w:rsidP="00BC56B3">
      <w:pPr>
        <w:spacing w:after="0" w:line="420" w:lineRule="exact"/>
        <w:rPr>
          <w:rFonts w:eastAsia="標楷體"/>
          <w:sz w:val="28"/>
        </w:rPr>
      </w:pPr>
      <w:r>
        <w:rPr>
          <w:rFonts w:eastAsia="標楷體" w:hint="eastAsia"/>
          <w:sz w:val="28"/>
        </w:rPr>
        <w:t>1</w:t>
      </w:r>
      <w:r>
        <w:rPr>
          <w:rFonts w:eastAsia="標楷體" w:hint="eastAsia"/>
          <w:sz w:val="28"/>
        </w:rPr>
        <w:t>、申請人：</w:t>
      </w:r>
      <w:r>
        <w:rPr>
          <w:rFonts w:eastAsia="標楷體" w:hint="eastAsia"/>
          <w:sz w:val="28"/>
          <w:u w:val="single"/>
        </w:rPr>
        <w:t xml:space="preserve">    </w:t>
      </w:r>
      <w:r>
        <w:rPr>
          <w:rFonts w:eastAsia="標楷體" w:hint="eastAsia"/>
          <w:sz w:val="28"/>
        </w:rPr>
        <w:t>年</w:t>
      </w:r>
      <w:r>
        <w:rPr>
          <w:rFonts w:eastAsia="標楷體" w:hint="eastAsia"/>
          <w:sz w:val="28"/>
          <w:u w:val="single"/>
        </w:rPr>
        <w:t xml:space="preserve">    </w:t>
      </w:r>
      <w:r>
        <w:rPr>
          <w:rFonts w:eastAsia="標楷體" w:hint="eastAsia"/>
          <w:sz w:val="28"/>
        </w:rPr>
        <w:t>班，座號</w:t>
      </w:r>
      <w:r>
        <w:rPr>
          <w:rFonts w:eastAsia="標楷體" w:hint="eastAsia"/>
          <w:sz w:val="28"/>
          <w:u w:val="single"/>
        </w:rPr>
        <w:t xml:space="preserve">      </w:t>
      </w:r>
      <w:r>
        <w:rPr>
          <w:rFonts w:eastAsia="標楷體" w:hint="eastAsia"/>
          <w:sz w:val="28"/>
        </w:rPr>
        <w:t>號，姓名</w:t>
      </w:r>
      <w:r>
        <w:rPr>
          <w:rFonts w:eastAsia="標楷體" w:hint="eastAsia"/>
          <w:sz w:val="28"/>
          <w:u w:val="single"/>
        </w:rPr>
        <w:t xml:space="preserve">           </w:t>
      </w:r>
      <w:r>
        <w:rPr>
          <w:rFonts w:eastAsia="標楷體" w:hint="eastAsia"/>
          <w:sz w:val="28"/>
        </w:rPr>
        <w:t>。</w:t>
      </w:r>
    </w:p>
    <w:p w:rsidR="00BC56B3" w:rsidRDefault="00BC56B3" w:rsidP="00BC56B3">
      <w:pPr>
        <w:spacing w:after="0" w:line="420" w:lineRule="exact"/>
        <w:rPr>
          <w:rFonts w:eastAsia="標楷體"/>
          <w:sz w:val="28"/>
        </w:rPr>
      </w:pPr>
      <w:r>
        <w:rPr>
          <w:rFonts w:eastAsia="標楷體" w:hint="eastAsia"/>
          <w:sz w:val="28"/>
        </w:rPr>
        <w:t>2</w:t>
      </w:r>
      <w:r>
        <w:rPr>
          <w:rFonts w:eastAsia="標楷體" w:hint="eastAsia"/>
          <w:sz w:val="28"/>
        </w:rPr>
        <w:t>、申請期限：自</w:t>
      </w:r>
      <w:r>
        <w:rPr>
          <w:rFonts w:eastAsia="標楷體" w:hint="eastAsia"/>
          <w:sz w:val="28"/>
          <w:u w:val="single"/>
        </w:rPr>
        <w:t xml:space="preserve">   </w:t>
      </w:r>
      <w:r>
        <w:rPr>
          <w:rFonts w:eastAsia="標楷體" w:hint="eastAsia"/>
          <w:sz w:val="28"/>
        </w:rPr>
        <w:t>年</w:t>
      </w:r>
      <w:r>
        <w:rPr>
          <w:rFonts w:eastAsia="標楷體" w:hint="eastAsia"/>
          <w:sz w:val="28"/>
          <w:u w:val="single"/>
        </w:rPr>
        <w:t xml:space="preserve">   </w:t>
      </w:r>
      <w:r>
        <w:rPr>
          <w:rFonts w:eastAsia="標楷體" w:hint="eastAsia"/>
          <w:sz w:val="28"/>
        </w:rPr>
        <w:t>月</w:t>
      </w:r>
      <w:r>
        <w:rPr>
          <w:rFonts w:eastAsia="標楷體" w:hint="eastAsia"/>
          <w:sz w:val="28"/>
          <w:u w:val="single"/>
        </w:rPr>
        <w:t xml:space="preserve">   </w:t>
      </w:r>
      <w:r>
        <w:rPr>
          <w:rFonts w:eastAsia="標楷體" w:hint="eastAsia"/>
          <w:sz w:val="28"/>
        </w:rPr>
        <w:t>日至</w:t>
      </w:r>
      <w:r>
        <w:rPr>
          <w:rFonts w:eastAsia="標楷體" w:hint="eastAsia"/>
          <w:sz w:val="28"/>
          <w:u w:val="single"/>
        </w:rPr>
        <w:t xml:space="preserve">   </w:t>
      </w:r>
      <w:r>
        <w:rPr>
          <w:rFonts w:eastAsia="標楷體" w:hint="eastAsia"/>
          <w:sz w:val="28"/>
        </w:rPr>
        <w:t>年</w:t>
      </w:r>
      <w:r>
        <w:rPr>
          <w:rFonts w:eastAsia="標楷體" w:hint="eastAsia"/>
          <w:sz w:val="28"/>
          <w:u w:val="single"/>
        </w:rPr>
        <w:t xml:space="preserve">   </w:t>
      </w:r>
      <w:r>
        <w:rPr>
          <w:rFonts w:eastAsia="標楷體" w:hint="eastAsia"/>
          <w:sz w:val="28"/>
        </w:rPr>
        <w:t>月</w:t>
      </w:r>
      <w:r>
        <w:rPr>
          <w:rFonts w:eastAsia="標楷體" w:hint="eastAsia"/>
          <w:sz w:val="28"/>
          <w:u w:val="single"/>
        </w:rPr>
        <w:t xml:space="preserve">   </w:t>
      </w:r>
      <w:r>
        <w:rPr>
          <w:rFonts w:eastAsia="標楷體" w:hint="eastAsia"/>
          <w:sz w:val="28"/>
        </w:rPr>
        <w:t>日止。</w:t>
      </w:r>
    </w:p>
    <w:p w:rsidR="00BC56B3" w:rsidRDefault="00BC56B3" w:rsidP="00BC56B3">
      <w:pPr>
        <w:spacing w:after="0" w:line="420" w:lineRule="exact"/>
        <w:ind w:left="358" w:hangingChars="128" w:hanging="358"/>
        <w:rPr>
          <w:rFonts w:eastAsia="標楷體"/>
          <w:sz w:val="28"/>
        </w:rPr>
      </w:pPr>
      <w:r>
        <w:rPr>
          <w:rFonts w:eastAsia="標楷體" w:hint="eastAsia"/>
          <w:sz w:val="28"/>
        </w:rPr>
        <w:t>3</w:t>
      </w:r>
      <w:r>
        <w:rPr>
          <w:rFonts w:eastAsia="標楷體" w:hint="eastAsia"/>
          <w:sz w:val="28"/>
        </w:rPr>
        <w:t>、申請人願意遵守本校</w:t>
      </w:r>
      <w:r w:rsidRPr="00791487">
        <w:rPr>
          <w:rFonts w:eastAsia="標楷體" w:hint="eastAsia"/>
          <w:sz w:val="28"/>
        </w:rPr>
        <w:t>學生手機使用管理辦法</w:t>
      </w:r>
      <w:r>
        <w:rPr>
          <w:rFonts w:eastAsia="標楷體" w:hint="eastAsia"/>
          <w:sz w:val="28"/>
        </w:rPr>
        <w:t>。</w:t>
      </w:r>
    </w:p>
    <w:p w:rsidR="00BC56B3" w:rsidRDefault="00BC56B3" w:rsidP="00BC56B3">
      <w:pPr>
        <w:spacing w:after="0" w:line="420" w:lineRule="exact"/>
        <w:ind w:left="358" w:hangingChars="128" w:hanging="358"/>
        <w:rPr>
          <w:rFonts w:eastAsia="標楷體"/>
          <w:sz w:val="28"/>
        </w:rPr>
      </w:pPr>
      <w:r>
        <w:rPr>
          <w:rFonts w:eastAsia="標楷體" w:hint="eastAsia"/>
          <w:sz w:val="28"/>
        </w:rPr>
        <w:t>4</w:t>
      </w:r>
      <w:r>
        <w:rPr>
          <w:rFonts w:eastAsia="標楷體" w:hint="eastAsia"/>
          <w:sz w:val="28"/>
        </w:rPr>
        <w:t>、家長本人願意督促孩子確實遵守本校</w:t>
      </w:r>
      <w:r w:rsidRPr="00791487">
        <w:rPr>
          <w:rFonts w:eastAsia="標楷體" w:hint="eastAsia"/>
          <w:sz w:val="28"/>
        </w:rPr>
        <w:t>學生手機使用管理辦法</w:t>
      </w:r>
      <w:r>
        <w:rPr>
          <w:rFonts w:eastAsia="標楷體" w:hint="eastAsia"/>
          <w:sz w:val="28"/>
        </w:rPr>
        <w:t>。</w:t>
      </w:r>
    </w:p>
    <w:p w:rsidR="00BC56B3" w:rsidRDefault="00BC56B3" w:rsidP="00BC56B3">
      <w:pPr>
        <w:spacing w:after="0" w:line="420" w:lineRule="exact"/>
        <w:ind w:left="358" w:hangingChars="128" w:hanging="358"/>
        <w:rPr>
          <w:rFonts w:eastAsia="標楷體"/>
          <w:sz w:val="28"/>
        </w:rPr>
      </w:pPr>
      <w:r>
        <w:rPr>
          <w:rFonts w:eastAsia="標楷體" w:hint="eastAsia"/>
          <w:sz w:val="28"/>
        </w:rPr>
        <w:t>5</w:t>
      </w:r>
      <w:r>
        <w:rPr>
          <w:rFonts w:eastAsia="標楷體" w:hint="eastAsia"/>
          <w:sz w:val="28"/>
        </w:rPr>
        <w:t>、若有需要可以向導師申請使用，但未申請而違規攜帶並使用手機則記警告，暫為保管的手機事後由家長親自到校領取，以防止再次違規。</w:t>
      </w:r>
    </w:p>
    <w:p w:rsidR="00FF3FBE" w:rsidRPr="00BC56B3" w:rsidRDefault="00FF3FBE" w:rsidP="00575A1A">
      <w:pPr>
        <w:spacing w:after="0" w:line="420" w:lineRule="exact"/>
        <w:ind w:left="1680" w:hangingChars="600" w:hanging="1680"/>
        <w:rPr>
          <w:rFonts w:eastAsia="標楷體"/>
          <w:sz w:val="28"/>
        </w:rPr>
      </w:pPr>
    </w:p>
    <w:p w:rsidR="00D227FA" w:rsidRDefault="00D227FA" w:rsidP="00D227FA">
      <w:pPr>
        <w:spacing w:after="0" w:line="420" w:lineRule="exact"/>
        <w:ind w:left="1680" w:hangingChars="600" w:hanging="1680"/>
        <w:rPr>
          <w:rFonts w:eastAsia="標楷體"/>
          <w:sz w:val="28"/>
        </w:rPr>
      </w:pPr>
      <w:r>
        <w:rPr>
          <w:rFonts w:eastAsia="標楷體" w:hint="eastAsia"/>
          <w:sz w:val="28"/>
        </w:rPr>
        <w:t>申請人簽名</w:t>
      </w:r>
      <w:r>
        <w:rPr>
          <w:rFonts w:eastAsia="標楷體" w:hint="eastAsia"/>
          <w:sz w:val="28"/>
        </w:rPr>
        <w:t xml:space="preserve">:                         </w:t>
      </w:r>
      <w:r>
        <w:rPr>
          <w:rFonts w:eastAsia="標楷體" w:hint="eastAsia"/>
          <w:sz w:val="28"/>
        </w:rPr>
        <w:t>導師簽名：</w:t>
      </w:r>
      <w:r>
        <w:rPr>
          <w:rFonts w:eastAsia="標楷體" w:hint="eastAsia"/>
          <w:sz w:val="28"/>
        </w:rPr>
        <w:t xml:space="preserve">             </w:t>
      </w:r>
    </w:p>
    <w:p w:rsidR="00D227FA" w:rsidRDefault="00D227FA" w:rsidP="00D227FA">
      <w:pPr>
        <w:spacing w:after="0" w:line="420" w:lineRule="exact"/>
        <w:ind w:left="1680" w:hangingChars="600" w:hanging="1680"/>
        <w:rPr>
          <w:rFonts w:eastAsia="標楷體"/>
          <w:sz w:val="28"/>
        </w:rPr>
      </w:pPr>
      <w:r>
        <w:rPr>
          <w:rFonts w:eastAsia="標楷體" w:hint="eastAsia"/>
          <w:sz w:val="28"/>
        </w:rPr>
        <w:t>監護人簽名：</w:t>
      </w:r>
      <w:r>
        <w:rPr>
          <w:rFonts w:eastAsia="標楷體" w:hint="eastAsia"/>
          <w:sz w:val="28"/>
        </w:rPr>
        <w:t xml:space="preserve">                        </w:t>
      </w:r>
      <w:r>
        <w:rPr>
          <w:rFonts w:eastAsia="標楷體" w:hint="eastAsia"/>
          <w:sz w:val="28"/>
        </w:rPr>
        <w:t>生教組：</w:t>
      </w:r>
    </w:p>
    <w:p w:rsidR="00D227FA" w:rsidRDefault="00D227FA" w:rsidP="00D227FA">
      <w:pPr>
        <w:spacing w:after="0" w:line="420" w:lineRule="exact"/>
        <w:ind w:leftChars="701" w:left="1682" w:firstLineChars="900" w:firstLine="2520"/>
        <w:rPr>
          <w:rFonts w:eastAsia="標楷體"/>
          <w:sz w:val="28"/>
        </w:rPr>
      </w:pPr>
    </w:p>
    <w:p w:rsidR="00FF3FBE" w:rsidRDefault="00FF3FBE" w:rsidP="00575A1A">
      <w:pPr>
        <w:spacing w:after="0" w:line="420" w:lineRule="exact"/>
        <w:ind w:leftChars="701" w:left="1682" w:firstLineChars="900" w:firstLine="2520"/>
        <w:rPr>
          <w:rFonts w:eastAsia="標楷體"/>
          <w:sz w:val="28"/>
        </w:rPr>
      </w:pPr>
    </w:p>
    <w:p w:rsidR="00FF3FBE" w:rsidRDefault="00FF3FBE" w:rsidP="00575A1A">
      <w:pPr>
        <w:spacing w:after="0" w:line="420" w:lineRule="exact"/>
        <w:ind w:leftChars="532" w:left="1917" w:hangingChars="200" w:hanging="640"/>
        <w:jc w:val="right"/>
        <w:rPr>
          <w:rFonts w:eastAsia="標楷體"/>
          <w:sz w:val="32"/>
        </w:rPr>
      </w:pPr>
      <w:r>
        <w:rPr>
          <w:rFonts w:eastAsia="標楷體" w:hint="eastAsia"/>
          <w:sz w:val="32"/>
        </w:rPr>
        <w:t>中</w:t>
      </w:r>
      <w:r>
        <w:rPr>
          <w:rFonts w:eastAsia="標楷體" w:hint="eastAsia"/>
          <w:sz w:val="32"/>
        </w:rPr>
        <w:t xml:space="preserve">  </w:t>
      </w:r>
      <w:r>
        <w:rPr>
          <w:rFonts w:eastAsia="標楷體" w:hint="eastAsia"/>
          <w:sz w:val="32"/>
        </w:rPr>
        <w:t>華</w:t>
      </w:r>
      <w:r>
        <w:rPr>
          <w:rFonts w:eastAsia="標楷體" w:hint="eastAsia"/>
          <w:sz w:val="32"/>
        </w:rPr>
        <w:t xml:space="preserve">  </w:t>
      </w:r>
      <w:r>
        <w:rPr>
          <w:rFonts w:eastAsia="標楷體" w:hint="eastAsia"/>
          <w:sz w:val="32"/>
        </w:rPr>
        <w:t>民</w:t>
      </w:r>
      <w:r>
        <w:rPr>
          <w:rFonts w:eastAsia="標楷體" w:hint="eastAsia"/>
          <w:sz w:val="32"/>
        </w:rPr>
        <w:t xml:space="preserve">  </w:t>
      </w:r>
      <w:r>
        <w:rPr>
          <w:rFonts w:eastAsia="標楷體" w:hint="eastAsia"/>
          <w:sz w:val="32"/>
        </w:rPr>
        <w:t>國</w:t>
      </w:r>
      <w:r>
        <w:rPr>
          <w:rFonts w:eastAsia="標楷體" w:hint="eastAsia"/>
          <w:sz w:val="32"/>
        </w:rPr>
        <w:t xml:space="preserve">    </w:t>
      </w:r>
      <w:r>
        <w:rPr>
          <w:rFonts w:eastAsia="標楷體" w:hint="eastAsia"/>
          <w:sz w:val="32"/>
        </w:rPr>
        <w:t>年</w:t>
      </w:r>
      <w:r>
        <w:rPr>
          <w:rFonts w:eastAsia="標楷體" w:hint="eastAsia"/>
          <w:sz w:val="32"/>
        </w:rPr>
        <w:t xml:space="preserve">    </w:t>
      </w:r>
      <w:r>
        <w:rPr>
          <w:rFonts w:eastAsia="標楷體" w:hint="eastAsia"/>
          <w:sz w:val="32"/>
        </w:rPr>
        <w:t>月</w:t>
      </w:r>
      <w:r>
        <w:rPr>
          <w:rFonts w:eastAsia="標楷體" w:hint="eastAsia"/>
          <w:sz w:val="32"/>
        </w:rPr>
        <w:t xml:space="preserve">    </w:t>
      </w:r>
      <w:r>
        <w:rPr>
          <w:rFonts w:eastAsia="標楷體" w:hint="eastAsia"/>
          <w:sz w:val="32"/>
        </w:rPr>
        <w:t>日</w:t>
      </w:r>
    </w:p>
    <w:sectPr w:rsidR="00FF3FBE" w:rsidSect="00BC4B1D">
      <w:pgSz w:w="11906" w:h="16841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1CD4" w:rsidRDefault="00421CD4" w:rsidP="00540514">
      <w:pPr>
        <w:spacing w:after="0" w:line="240" w:lineRule="auto"/>
      </w:pPr>
      <w:r>
        <w:separator/>
      </w:r>
    </w:p>
  </w:endnote>
  <w:endnote w:type="continuationSeparator" w:id="0">
    <w:p w:rsidR="00421CD4" w:rsidRDefault="00421CD4" w:rsidP="005405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1CD4" w:rsidRDefault="00421CD4" w:rsidP="00540514">
      <w:pPr>
        <w:spacing w:after="0" w:line="240" w:lineRule="auto"/>
      </w:pPr>
      <w:r>
        <w:separator/>
      </w:r>
    </w:p>
  </w:footnote>
  <w:footnote w:type="continuationSeparator" w:id="0">
    <w:p w:rsidR="00421CD4" w:rsidRDefault="00421CD4" w:rsidP="005405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1101B"/>
    <w:multiLevelType w:val="hybridMultilevel"/>
    <w:tmpl w:val="F992E008"/>
    <w:lvl w:ilvl="0" w:tplc="DD78C4DE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135E35A4"/>
    <w:multiLevelType w:val="hybridMultilevel"/>
    <w:tmpl w:val="1018C9F8"/>
    <w:lvl w:ilvl="0" w:tplc="0409000F">
      <w:start w:val="1"/>
      <w:numFmt w:val="decimal"/>
      <w:lvlText w:val="%1."/>
      <w:lvlJc w:val="left"/>
      <w:pPr>
        <w:ind w:left="144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 w15:restartNumberingAfterBreak="0">
    <w:nsid w:val="15535074"/>
    <w:multiLevelType w:val="hybridMultilevel"/>
    <w:tmpl w:val="82183C16"/>
    <w:lvl w:ilvl="0" w:tplc="C26EA176">
      <w:start w:val="1"/>
      <w:numFmt w:val="ideographDigital"/>
      <w:lvlText w:val="（%1）"/>
      <w:lvlJc w:val="left"/>
      <w:pPr>
        <w:ind w:left="1440" w:hanging="48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 w15:restartNumberingAfterBreak="0">
    <w:nsid w:val="16FB5E6F"/>
    <w:multiLevelType w:val="hybridMultilevel"/>
    <w:tmpl w:val="32BA89C8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475479D"/>
    <w:multiLevelType w:val="hybridMultilevel"/>
    <w:tmpl w:val="29CAA3FE"/>
    <w:lvl w:ilvl="0" w:tplc="DB6A1E46">
      <w:start w:val="2"/>
      <w:numFmt w:val="ideographDigital"/>
      <w:lvlText w:val="%1、"/>
      <w:lvlJc w:val="left"/>
      <w:pPr>
        <w:ind w:left="7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A746CEE">
      <w:start w:val="1"/>
      <w:numFmt w:val="lowerLetter"/>
      <w:lvlText w:val="%2"/>
      <w:lvlJc w:val="left"/>
      <w:pPr>
        <w:ind w:left="1195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DC850B4">
      <w:start w:val="1"/>
      <w:numFmt w:val="lowerRoman"/>
      <w:lvlText w:val="%3"/>
      <w:lvlJc w:val="left"/>
      <w:pPr>
        <w:ind w:left="1915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9426D90">
      <w:start w:val="1"/>
      <w:numFmt w:val="decimal"/>
      <w:lvlText w:val="%4"/>
      <w:lvlJc w:val="left"/>
      <w:pPr>
        <w:ind w:left="2635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E7076FA">
      <w:start w:val="1"/>
      <w:numFmt w:val="lowerLetter"/>
      <w:lvlText w:val="%5"/>
      <w:lvlJc w:val="left"/>
      <w:pPr>
        <w:ind w:left="3355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C160798">
      <w:start w:val="1"/>
      <w:numFmt w:val="lowerRoman"/>
      <w:lvlText w:val="%6"/>
      <w:lvlJc w:val="left"/>
      <w:pPr>
        <w:ind w:left="4075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8B69368">
      <w:start w:val="1"/>
      <w:numFmt w:val="decimal"/>
      <w:lvlText w:val="%7"/>
      <w:lvlJc w:val="left"/>
      <w:pPr>
        <w:ind w:left="4795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94A6D94">
      <w:start w:val="1"/>
      <w:numFmt w:val="lowerLetter"/>
      <w:lvlText w:val="%8"/>
      <w:lvlJc w:val="left"/>
      <w:pPr>
        <w:ind w:left="5515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69EC31A">
      <w:start w:val="1"/>
      <w:numFmt w:val="lowerRoman"/>
      <w:lvlText w:val="%9"/>
      <w:lvlJc w:val="left"/>
      <w:pPr>
        <w:ind w:left="6235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ACD2CE0"/>
    <w:multiLevelType w:val="hybridMultilevel"/>
    <w:tmpl w:val="F0860202"/>
    <w:lvl w:ilvl="0" w:tplc="DD78C4DE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6" w15:restartNumberingAfterBreak="0">
    <w:nsid w:val="32010F31"/>
    <w:multiLevelType w:val="hybridMultilevel"/>
    <w:tmpl w:val="D78228DC"/>
    <w:lvl w:ilvl="0" w:tplc="04090015">
      <w:start w:val="1"/>
      <w:numFmt w:val="taiwaneseCountingThousand"/>
      <w:lvlText w:val="%1、"/>
      <w:lvlJc w:val="left"/>
      <w:pPr>
        <w:ind w:left="94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25" w:hanging="480"/>
      </w:pPr>
    </w:lvl>
    <w:lvl w:ilvl="2" w:tplc="0409001B" w:tentative="1">
      <w:start w:val="1"/>
      <w:numFmt w:val="lowerRoman"/>
      <w:lvlText w:val="%3."/>
      <w:lvlJc w:val="right"/>
      <w:pPr>
        <w:ind w:left="1905" w:hanging="480"/>
      </w:pPr>
    </w:lvl>
    <w:lvl w:ilvl="3" w:tplc="0409000F" w:tentative="1">
      <w:start w:val="1"/>
      <w:numFmt w:val="decimal"/>
      <w:lvlText w:val="%4."/>
      <w:lvlJc w:val="left"/>
      <w:pPr>
        <w:ind w:left="23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5" w:hanging="480"/>
      </w:pPr>
    </w:lvl>
    <w:lvl w:ilvl="5" w:tplc="0409001B" w:tentative="1">
      <w:start w:val="1"/>
      <w:numFmt w:val="lowerRoman"/>
      <w:lvlText w:val="%6."/>
      <w:lvlJc w:val="right"/>
      <w:pPr>
        <w:ind w:left="3345" w:hanging="480"/>
      </w:pPr>
    </w:lvl>
    <w:lvl w:ilvl="6" w:tplc="0409000F" w:tentative="1">
      <w:start w:val="1"/>
      <w:numFmt w:val="decimal"/>
      <w:lvlText w:val="%7."/>
      <w:lvlJc w:val="left"/>
      <w:pPr>
        <w:ind w:left="38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5" w:hanging="480"/>
      </w:pPr>
    </w:lvl>
    <w:lvl w:ilvl="8" w:tplc="0409001B" w:tentative="1">
      <w:start w:val="1"/>
      <w:numFmt w:val="lowerRoman"/>
      <w:lvlText w:val="%9."/>
      <w:lvlJc w:val="right"/>
      <w:pPr>
        <w:ind w:left="4785" w:hanging="480"/>
      </w:pPr>
    </w:lvl>
  </w:abstractNum>
  <w:abstractNum w:abstractNumId="7" w15:restartNumberingAfterBreak="0">
    <w:nsid w:val="34B11706"/>
    <w:multiLevelType w:val="hybridMultilevel"/>
    <w:tmpl w:val="02085216"/>
    <w:lvl w:ilvl="0" w:tplc="C26EA176">
      <w:start w:val="1"/>
      <w:numFmt w:val="ideographDigital"/>
      <w:lvlText w:val="（%1）"/>
      <w:lvlJc w:val="left"/>
      <w:pPr>
        <w:ind w:left="1425" w:hanging="48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>
      <w:start w:val="1"/>
      <w:numFmt w:val="ideographTraditional"/>
      <w:lvlText w:val="%2、"/>
      <w:lvlJc w:val="left"/>
      <w:pPr>
        <w:ind w:left="1905" w:hanging="480"/>
      </w:pPr>
    </w:lvl>
    <w:lvl w:ilvl="2" w:tplc="0409001B" w:tentative="1">
      <w:start w:val="1"/>
      <w:numFmt w:val="lowerRoman"/>
      <w:lvlText w:val="%3."/>
      <w:lvlJc w:val="right"/>
      <w:pPr>
        <w:ind w:left="2385" w:hanging="480"/>
      </w:pPr>
    </w:lvl>
    <w:lvl w:ilvl="3" w:tplc="0409000F" w:tentative="1">
      <w:start w:val="1"/>
      <w:numFmt w:val="decimal"/>
      <w:lvlText w:val="%4."/>
      <w:lvlJc w:val="left"/>
      <w:pPr>
        <w:ind w:left="28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45" w:hanging="480"/>
      </w:pPr>
    </w:lvl>
    <w:lvl w:ilvl="5" w:tplc="0409001B" w:tentative="1">
      <w:start w:val="1"/>
      <w:numFmt w:val="lowerRoman"/>
      <w:lvlText w:val="%6."/>
      <w:lvlJc w:val="right"/>
      <w:pPr>
        <w:ind w:left="3825" w:hanging="480"/>
      </w:pPr>
    </w:lvl>
    <w:lvl w:ilvl="6" w:tplc="0409000F" w:tentative="1">
      <w:start w:val="1"/>
      <w:numFmt w:val="decimal"/>
      <w:lvlText w:val="%7."/>
      <w:lvlJc w:val="left"/>
      <w:pPr>
        <w:ind w:left="43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85" w:hanging="480"/>
      </w:pPr>
    </w:lvl>
    <w:lvl w:ilvl="8" w:tplc="0409001B" w:tentative="1">
      <w:start w:val="1"/>
      <w:numFmt w:val="lowerRoman"/>
      <w:lvlText w:val="%9."/>
      <w:lvlJc w:val="right"/>
      <w:pPr>
        <w:ind w:left="5265" w:hanging="480"/>
      </w:pPr>
    </w:lvl>
  </w:abstractNum>
  <w:abstractNum w:abstractNumId="8" w15:restartNumberingAfterBreak="0">
    <w:nsid w:val="34C41026"/>
    <w:multiLevelType w:val="hybridMultilevel"/>
    <w:tmpl w:val="6F241FDE"/>
    <w:lvl w:ilvl="0" w:tplc="03CC1F08">
      <w:start w:val="2"/>
      <w:numFmt w:val="ideographDigital"/>
      <w:lvlText w:val="%1、"/>
      <w:lvlJc w:val="left"/>
      <w:pPr>
        <w:ind w:left="48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7C0EF20">
      <w:start w:val="1"/>
      <w:numFmt w:val="lowerLetter"/>
      <w:lvlText w:val="%2"/>
      <w:lvlJc w:val="left"/>
      <w:pPr>
        <w:ind w:left="108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0D08F6C">
      <w:start w:val="1"/>
      <w:numFmt w:val="lowerRoman"/>
      <w:lvlText w:val="%3"/>
      <w:lvlJc w:val="left"/>
      <w:pPr>
        <w:ind w:left="180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A6D870">
      <w:start w:val="1"/>
      <w:numFmt w:val="decimal"/>
      <w:lvlText w:val="%4"/>
      <w:lvlJc w:val="left"/>
      <w:pPr>
        <w:ind w:left="252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396A82E">
      <w:start w:val="1"/>
      <w:numFmt w:val="lowerLetter"/>
      <w:lvlText w:val="%5"/>
      <w:lvlJc w:val="left"/>
      <w:pPr>
        <w:ind w:left="324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621906">
      <w:start w:val="1"/>
      <w:numFmt w:val="lowerRoman"/>
      <w:lvlText w:val="%6"/>
      <w:lvlJc w:val="left"/>
      <w:pPr>
        <w:ind w:left="396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7DE74E8">
      <w:start w:val="1"/>
      <w:numFmt w:val="decimal"/>
      <w:lvlText w:val="%7"/>
      <w:lvlJc w:val="left"/>
      <w:pPr>
        <w:ind w:left="468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A76EE5C">
      <w:start w:val="1"/>
      <w:numFmt w:val="lowerLetter"/>
      <w:lvlText w:val="%8"/>
      <w:lvlJc w:val="left"/>
      <w:pPr>
        <w:ind w:left="540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82E1352">
      <w:start w:val="1"/>
      <w:numFmt w:val="lowerRoman"/>
      <w:lvlText w:val="%9"/>
      <w:lvlJc w:val="left"/>
      <w:pPr>
        <w:ind w:left="612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C164E7D"/>
    <w:multiLevelType w:val="hybridMultilevel"/>
    <w:tmpl w:val="B0EA86EA"/>
    <w:lvl w:ilvl="0" w:tplc="44A4BAD2">
      <w:start w:val="1"/>
      <w:numFmt w:val="taiwaneseCountingThousand"/>
      <w:lvlText w:val="%1."/>
      <w:lvlJc w:val="left"/>
      <w:pPr>
        <w:ind w:left="94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25" w:hanging="480"/>
      </w:pPr>
    </w:lvl>
    <w:lvl w:ilvl="2" w:tplc="0409001B" w:tentative="1">
      <w:start w:val="1"/>
      <w:numFmt w:val="lowerRoman"/>
      <w:lvlText w:val="%3."/>
      <w:lvlJc w:val="right"/>
      <w:pPr>
        <w:ind w:left="1905" w:hanging="480"/>
      </w:pPr>
    </w:lvl>
    <w:lvl w:ilvl="3" w:tplc="0409000F" w:tentative="1">
      <w:start w:val="1"/>
      <w:numFmt w:val="decimal"/>
      <w:lvlText w:val="%4."/>
      <w:lvlJc w:val="left"/>
      <w:pPr>
        <w:ind w:left="23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5" w:hanging="480"/>
      </w:pPr>
    </w:lvl>
    <w:lvl w:ilvl="5" w:tplc="0409001B" w:tentative="1">
      <w:start w:val="1"/>
      <w:numFmt w:val="lowerRoman"/>
      <w:lvlText w:val="%6."/>
      <w:lvlJc w:val="right"/>
      <w:pPr>
        <w:ind w:left="3345" w:hanging="480"/>
      </w:pPr>
    </w:lvl>
    <w:lvl w:ilvl="6" w:tplc="0409000F" w:tentative="1">
      <w:start w:val="1"/>
      <w:numFmt w:val="decimal"/>
      <w:lvlText w:val="%7."/>
      <w:lvlJc w:val="left"/>
      <w:pPr>
        <w:ind w:left="38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5" w:hanging="480"/>
      </w:pPr>
    </w:lvl>
    <w:lvl w:ilvl="8" w:tplc="0409001B" w:tentative="1">
      <w:start w:val="1"/>
      <w:numFmt w:val="lowerRoman"/>
      <w:lvlText w:val="%9."/>
      <w:lvlJc w:val="right"/>
      <w:pPr>
        <w:ind w:left="4785" w:hanging="480"/>
      </w:pPr>
    </w:lvl>
  </w:abstractNum>
  <w:abstractNum w:abstractNumId="10" w15:restartNumberingAfterBreak="0">
    <w:nsid w:val="3C3204C3"/>
    <w:multiLevelType w:val="hybridMultilevel"/>
    <w:tmpl w:val="D9BA58D8"/>
    <w:lvl w:ilvl="0" w:tplc="F3442F94">
      <w:start w:val="8"/>
      <w:numFmt w:val="ideographDigital"/>
      <w:lvlText w:val="%1、"/>
      <w:lvlJc w:val="left"/>
      <w:pPr>
        <w:ind w:left="48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26EA176">
      <w:start w:val="1"/>
      <w:numFmt w:val="ideographDigital"/>
      <w:lvlText w:val="（%2）"/>
      <w:lvlJc w:val="left"/>
      <w:pPr>
        <w:ind w:left="144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9D21B64">
      <w:start w:val="1"/>
      <w:numFmt w:val="lowerRoman"/>
      <w:lvlText w:val="%3"/>
      <w:lvlJc w:val="left"/>
      <w:pPr>
        <w:ind w:left="156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75A38C6">
      <w:start w:val="1"/>
      <w:numFmt w:val="decimal"/>
      <w:lvlText w:val="%4"/>
      <w:lvlJc w:val="left"/>
      <w:pPr>
        <w:ind w:left="228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6FC0BE0">
      <w:start w:val="1"/>
      <w:numFmt w:val="lowerLetter"/>
      <w:lvlText w:val="%5"/>
      <w:lvlJc w:val="left"/>
      <w:pPr>
        <w:ind w:left="300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0FEFBA8">
      <w:start w:val="1"/>
      <w:numFmt w:val="lowerRoman"/>
      <w:lvlText w:val="%6"/>
      <w:lvlJc w:val="left"/>
      <w:pPr>
        <w:ind w:left="372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83C24CA">
      <w:start w:val="1"/>
      <w:numFmt w:val="decimal"/>
      <w:lvlText w:val="%7"/>
      <w:lvlJc w:val="left"/>
      <w:pPr>
        <w:ind w:left="444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5B011E4">
      <w:start w:val="1"/>
      <w:numFmt w:val="lowerLetter"/>
      <w:lvlText w:val="%8"/>
      <w:lvlJc w:val="left"/>
      <w:pPr>
        <w:ind w:left="516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4A2CE8C">
      <w:start w:val="1"/>
      <w:numFmt w:val="lowerRoman"/>
      <w:lvlText w:val="%9"/>
      <w:lvlJc w:val="left"/>
      <w:pPr>
        <w:ind w:left="588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C512951"/>
    <w:multiLevelType w:val="hybridMultilevel"/>
    <w:tmpl w:val="91305496"/>
    <w:lvl w:ilvl="0" w:tplc="5C127292">
      <w:start w:val="8"/>
      <w:numFmt w:val="ideographDigital"/>
      <w:lvlText w:val="%1、"/>
      <w:lvlJc w:val="left"/>
      <w:pPr>
        <w:ind w:left="449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CB61E74">
      <w:start w:val="1"/>
      <w:numFmt w:val="ideographDigital"/>
      <w:lvlText w:val="（%2）"/>
      <w:lvlJc w:val="left"/>
      <w:pPr>
        <w:ind w:left="667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4865684">
      <w:start w:val="1"/>
      <w:numFmt w:val="lowerRoman"/>
      <w:lvlText w:val="%3"/>
      <w:lvlJc w:val="left"/>
      <w:pPr>
        <w:ind w:left="1637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F6083DE">
      <w:start w:val="1"/>
      <w:numFmt w:val="decimal"/>
      <w:lvlText w:val="%4"/>
      <w:lvlJc w:val="left"/>
      <w:pPr>
        <w:ind w:left="2357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F327FCE">
      <w:start w:val="1"/>
      <w:numFmt w:val="lowerLetter"/>
      <w:lvlText w:val="%5"/>
      <w:lvlJc w:val="left"/>
      <w:pPr>
        <w:ind w:left="3077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68CA59A">
      <w:start w:val="1"/>
      <w:numFmt w:val="lowerRoman"/>
      <w:lvlText w:val="%6"/>
      <w:lvlJc w:val="left"/>
      <w:pPr>
        <w:ind w:left="3797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C26EE32">
      <w:start w:val="1"/>
      <w:numFmt w:val="decimal"/>
      <w:lvlText w:val="%7"/>
      <w:lvlJc w:val="left"/>
      <w:pPr>
        <w:ind w:left="4517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53E13DC">
      <w:start w:val="1"/>
      <w:numFmt w:val="lowerLetter"/>
      <w:lvlText w:val="%8"/>
      <w:lvlJc w:val="left"/>
      <w:pPr>
        <w:ind w:left="5237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77A8228">
      <w:start w:val="1"/>
      <w:numFmt w:val="lowerRoman"/>
      <w:lvlText w:val="%9"/>
      <w:lvlJc w:val="left"/>
      <w:pPr>
        <w:ind w:left="5957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2131703"/>
    <w:multiLevelType w:val="hybridMultilevel"/>
    <w:tmpl w:val="F378F988"/>
    <w:lvl w:ilvl="0" w:tplc="DD78C4DE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3" w15:restartNumberingAfterBreak="0">
    <w:nsid w:val="50B73FD1"/>
    <w:multiLevelType w:val="hybridMultilevel"/>
    <w:tmpl w:val="23AA8398"/>
    <w:lvl w:ilvl="0" w:tplc="04090015">
      <w:start w:val="1"/>
      <w:numFmt w:val="taiwaneseCountingThousand"/>
      <w:lvlText w:val="%1、"/>
      <w:lvlJc w:val="left"/>
      <w:pPr>
        <w:ind w:left="945" w:hanging="480"/>
      </w:pPr>
    </w:lvl>
    <w:lvl w:ilvl="1" w:tplc="C26EA176">
      <w:start w:val="1"/>
      <w:numFmt w:val="ideographDigital"/>
      <w:lvlText w:val="（%2）"/>
      <w:lvlJc w:val="left"/>
      <w:pPr>
        <w:ind w:left="1425" w:hanging="48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09001B" w:tentative="1">
      <w:start w:val="1"/>
      <w:numFmt w:val="lowerRoman"/>
      <w:lvlText w:val="%3."/>
      <w:lvlJc w:val="right"/>
      <w:pPr>
        <w:ind w:left="1905" w:hanging="480"/>
      </w:pPr>
    </w:lvl>
    <w:lvl w:ilvl="3" w:tplc="0409000F" w:tentative="1">
      <w:start w:val="1"/>
      <w:numFmt w:val="decimal"/>
      <w:lvlText w:val="%4."/>
      <w:lvlJc w:val="left"/>
      <w:pPr>
        <w:ind w:left="23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5" w:hanging="480"/>
      </w:pPr>
    </w:lvl>
    <w:lvl w:ilvl="5" w:tplc="0409001B" w:tentative="1">
      <w:start w:val="1"/>
      <w:numFmt w:val="lowerRoman"/>
      <w:lvlText w:val="%6."/>
      <w:lvlJc w:val="right"/>
      <w:pPr>
        <w:ind w:left="3345" w:hanging="480"/>
      </w:pPr>
    </w:lvl>
    <w:lvl w:ilvl="6" w:tplc="0409000F" w:tentative="1">
      <w:start w:val="1"/>
      <w:numFmt w:val="decimal"/>
      <w:lvlText w:val="%7."/>
      <w:lvlJc w:val="left"/>
      <w:pPr>
        <w:ind w:left="38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5" w:hanging="480"/>
      </w:pPr>
    </w:lvl>
    <w:lvl w:ilvl="8" w:tplc="0409001B" w:tentative="1">
      <w:start w:val="1"/>
      <w:numFmt w:val="lowerRoman"/>
      <w:lvlText w:val="%9."/>
      <w:lvlJc w:val="right"/>
      <w:pPr>
        <w:ind w:left="4785" w:hanging="480"/>
      </w:pPr>
    </w:lvl>
  </w:abstractNum>
  <w:abstractNum w:abstractNumId="14" w15:restartNumberingAfterBreak="0">
    <w:nsid w:val="56AD639F"/>
    <w:multiLevelType w:val="hybridMultilevel"/>
    <w:tmpl w:val="4F30451C"/>
    <w:lvl w:ilvl="0" w:tplc="DD78C4DE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5" w15:restartNumberingAfterBreak="0">
    <w:nsid w:val="609D2175"/>
    <w:multiLevelType w:val="hybridMultilevel"/>
    <w:tmpl w:val="EB20E722"/>
    <w:lvl w:ilvl="0" w:tplc="04090017">
      <w:start w:val="1"/>
      <w:numFmt w:val="ideographLegalTraditional"/>
      <w:lvlText w:val="%1、"/>
      <w:lvlJc w:val="left"/>
      <w:pPr>
        <w:ind w:left="465" w:hanging="480"/>
      </w:pPr>
    </w:lvl>
    <w:lvl w:ilvl="1" w:tplc="04090015">
      <w:start w:val="1"/>
      <w:numFmt w:val="taiwaneseCountingThousand"/>
      <w:lvlText w:val="%2、"/>
      <w:lvlJc w:val="left"/>
      <w:pPr>
        <w:ind w:left="945" w:hanging="480"/>
      </w:pPr>
    </w:lvl>
    <w:lvl w:ilvl="2" w:tplc="0409001B" w:tentative="1">
      <w:start w:val="1"/>
      <w:numFmt w:val="lowerRoman"/>
      <w:lvlText w:val="%3."/>
      <w:lvlJc w:val="right"/>
      <w:pPr>
        <w:ind w:left="1425" w:hanging="480"/>
      </w:pPr>
    </w:lvl>
    <w:lvl w:ilvl="3" w:tplc="0409000F" w:tentative="1">
      <w:start w:val="1"/>
      <w:numFmt w:val="decimal"/>
      <w:lvlText w:val="%4."/>
      <w:lvlJc w:val="left"/>
      <w:pPr>
        <w:ind w:left="19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5" w:hanging="480"/>
      </w:pPr>
    </w:lvl>
    <w:lvl w:ilvl="5" w:tplc="0409001B" w:tentative="1">
      <w:start w:val="1"/>
      <w:numFmt w:val="lowerRoman"/>
      <w:lvlText w:val="%6."/>
      <w:lvlJc w:val="right"/>
      <w:pPr>
        <w:ind w:left="2865" w:hanging="480"/>
      </w:pPr>
    </w:lvl>
    <w:lvl w:ilvl="6" w:tplc="0409000F" w:tentative="1">
      <w:start w:val="1"/>
      <w:numFmt w:val="decimal"/>
      <w:lvlText w:val="%7."/>
      <w:lvlJc w:val="left"/>
      <w:pPr>
        <w:ind w:left="33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5" w:hanging="480"/>
      </w:pPr>
    </w:lvl>
    <w:lvl w:ilvl="8" w:tplc="0409001B" w:tentative="1">
      <w:start w:val="1"/>
      <w:numFmt w:val="lowerRoman"/>
      <w:lvlText w:val="%9."/>
      <w:lvlJc w:val="right"/>
      <w:pPr>
        <w:ind w:left="4305" w:hanging="480"/>
      </w:pPr>
    </w:lvl>
  </w:abstractNum>
  <w:abstractNum w:abstractNumId="16" w15:restartNumberingAfterBreak="0">
    <w:nsid w:val="63EE62BF"/>
    <w:multiLevelType w:val="hybridMultilevel"/>
    <w:tmpl w:val="ECD42D6A"/>
    <w:lvl w:ilvl="0" w:tplc="C26EA176">
      <w:start w:val="1"/>
      <w:numFmt w:val="ideographDigital"/>
      <w:lvlText w:val="（%1）"/>
      <w:lvlJc w:val="left"/>
      <w:pPr>
        <w:ind w:left="1440" w:hanging="48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7" w15:restartNumberingAfterBreak="0">
    <w:nsid w:val="6FB36C6D"/>
    <w:multiLevelType w:val="hybridMultilevel"/>
    <w:tmpl w:val="C604177A"/>
    <w:lvl w:ilvl="0" w:tplc="0409000F">
      <w:start w:val="1"/>
      <w:numFmt w:val="decimal"/>
      <w:lvlText w:val="%1.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8" w15:restartNumberingAfterBreak="0">
    <w:nsid w:val="74466F7F"/>
    <w:multiLevelType w:val="hybridMultilevel"/>
    <w:tmpl w:val="75221F12"/>
    <w:lvl w:ilvl="0" w:tplc="C26EA176">
      <w:start w:val="1"/>
      <w:numFmt w:val="ideographDigital"/>
      <w:lvlText w:val="（%1）"/>
      <w:lvlJc w:val="left"/>
      <w:pPr>
        <w:ind w:left="1440" w:hanging="48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8"/>
  </w:num>
  <w:num w:numId="2">
    <w:abstractNumId w:val="10"/>
  </w:num>
  <w:num w:numId="3">
    <w:abstractNumId w:val="4"/>
  </w:num>
  <w:num w:numId="4">
    <w:abstractNumId w:val="11"/>
  </w:num>
  <w:num w:numId="5">
    <w:abstractNumId w:val="15"/>
  </w:num>
  <w:num w:numId="6">
    <w:abstractNumId w:val="6"/>
  </w:num>
  <w:num w:numId="7">
    <w:abstractNumId w:val="3"/>
  </w:num>
  <w:num w:numId="8">
    <w:abstractNumId w:val="13"/>
  </w:num>
  <w:num w:numId="9">
    <w:abstractNumId w:val="7"/>
  </w:num>
  <w:num w:numId="10">
    <w:abstractNumId w:val="2"/>
  </w:num>
  <w:num w:numId="11">
    <w:abstractNumId w:val="9"/>
  </w:num>
  <w:num w:numId="12">
    <w:abstractNumId w:val="16"/>
  </w:num>
  <w:num w:numId="13">
    <w:abstractNumId w:val="18"/>
  </w:num>
  <w:num w:numId="14">
    <w:abstractNumId w:val="0"/>
  </w:num>
  <w:num w:numId="15">
    <w:abstractNumId w:val="17"/>
  </w:num>
  <w:num w:numId="16">
    <w:abstractNumId w:val="5"/>
  </w:num>
  <w:num w:numId="17">
    <w:abstractNumId w:val="14"/>
  </w:num>
  <w:num w:numId="18">
    <w:abstractNumId w:val="12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116"/>
    <w:rsid w:val="00053CE1"/>
    <w:rsid w:val="000A1C79"/>
    <w:rsid w:val="000A45C6"/>
    <w:rsid w:val="000E6DB4"/>
    <w:rsid w:val="000F022F"/>
    <w:rsid w:val="000F1892"/>
    <w:rsid w:val="000F5B1A"/>
    <w:rsid w:val="00101AD3"/>
    <w:rsid w:val="00104ACE"/>
    <w:rsid w:val="00166A3E"/>
    <w:rsid w:val="00195BB7"/>
    <w:rsid w:val="0019778F"/>
    <w:rsid w:val="001C2D43"/>
    <w:rsid w:val="001D7F18"/>
    <w:rsid w:val="00227C69"/>
    <w:rsid w:val="002B5570"/>
    <w:rsid w:val="00304012"/>
    <w:rsid w:val="0031312C"/>
    <w:rsid w:val="00321A07"/>
    <w:rsid w:val="00327142"/>
    <w:rsid w:val="003D351B"/>
    <w:rsid w:val="004076B4"/>
    <w:rsid w:val="00421CD4"/>
    <w:rsid w:val="0043073C"/>
    <w:rsid w:val="00462C96"/>
    <w:rsid w:val="004D1625"/>
    <w:rsid w:val="00532427"/>
    <w:rsid w:val="00540514"/>
    <w:rsid w:val="005473FB"/>
    <w:rsid w:val="00547F0D"/>
    <w:rsid w:val="00575A1A"/>
    <w:rsid w:val="005920DB"/>
    <w:rsid w:val="005C268E"/>
    <w:rsid w:val="005D4612"/>
    <w:rsid w:val="00601D75"/>
    <w:rsid w:val="00602253"/>
    <w:rsid w:val="0065516B"/>
    <w:rsid w:val="006F0CAE"/>
    <w:rsid w:val="006F18F9"/>
    <w:rsid w:val="00707626"/>
    <w:rsid w:val="00756154"/>
    <w:rsid w:val="0076224F"/>
    <w:rsid w:val="00771B94"/>
    <w:rsid w:val="00791487"/>
    <w:rsid w:val="007F705A"/>
    <w:rsid w:val="00812E18"/>
    <w:rsid w:val="008210C3"/>
    <w:rsid w:val="00897B8A"/>
    <w:rsid w:val="008E0261"/>
    <w:rsid w:val="00907099"/>
    <w:rsid w:val="009375ED"/>
    <w:rsid w:val="009531AE"/>
    <w:rsid w:val="00955ADB"/>
    <w:rsid w:val="00964A72"/>
    <w:rsid w:val="00977481"/>
    <w:rsid w:val="009B1BDF"/>
    <w:rsid w:val="009B412B"/>
    <w:rsid w:val="009D651F"/>
    <w:rsid w:val="00A333F4"/>
    <w:rsid w:val="00A360BA"/>
    <w:rsid w:val="00A82BFA"/>
    <w:rsid w:val="00A86A5B"/>
    <w:rsid w:val="00AA2BF0"/>
    <w:rsid w:val="00AA3772"/>
    <w:rsid w:val="00AA6693"/>
    <w:rsid w:val="00AB3A0A"/>
    <w:rsid w:val="00AC77DA"/>
    <w:rsid w:val="00AE181C"/>
    <w:rsid w:val="00B02BD3"/>
    <w:rsid w:val="00B30CD7"/>
    <w:rsid w:val="00B72BB1"/>
    <w:rsid w:val="00BB379D"/>
    <w:rsid w:val="00BC4B1D"/>
    <w:rsid w:val="00BC56B3"/>
    <w:rsid w:val="00BF5004"/>
    <w:rsid w:val="00C42C3B"/>
    <w:rsid w:val="00C43F5E"/>
    <w:rsid w:val="00C7202D"/>
    <w:rsid w:val="00C74CF6"/>
    <w:rsid w:val="00C85438"/>
    <w:rsid w:val="00CA44B2"/>
    <w:rsid w:val="00CC72D4"/>
    <w:rsid w:val="00D026EC"/>
    <w:rsid w:val="00D227FA"/>
    <w:rsid w:val="00D44CB0"/>
    <w:rsid w:val="00DF3E18"/>
    <w:rsid w:val="00E028E7"/>
    <w:rsid w:val="00E21CEF"/>
    <w:rsid w:val="00EC5C24"/>
    <w:rsid w:val="00EC61A3"/>
    <w:rsid w:val="00F5436C"/>
    <w:rsid w:val="00F83116"/>
    <w:rsid w:val="00FA3B9B"/>
    <w:rsid w:val="00FB76DE"/>
    <w:rsid w:val="00FF3F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B078F77-D11A-4E96-84FB-0BBEC88CA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2BD3"/>
    <w:pPr>
      <w:spacing w:after="120" w:line="263" w:lineRule="auto"/>
      <w:ind w:left="10" w:hanging="10"/>
    </w:pPr>
    <w:rPr>
      <w:rFonts w:ascii="微軟正黑體" w:eastAsia="微軟正黑體" w:hAnsi="微軟正黑體" w:cs="微軟正黑體"/>
      <w:color w:val="000000"/>
    </w:rPr>
  </w:style>
  <w:style w:type="paragraph" w:styleId="1">
    <w:name w:val="heading 1"/>
    <w:next w:val="a"/>
    <w:link w:val="10"/>
    <w:uiPriority w:val="9"/>
    <w:unhideWhenUsed/>
    <w:qFormat/>
    <w:rsid w:val="00B02BD3"/>
    <w:pPr>
      <w:keepNext/>
      <w:keepLines/>
      <w:spacing w:line="259" w:lineRule="auto"/>
      <w:ind w:left="2652"/>
      <w:outlineLvl w:val="0"/>
    </w:pPr>
    <w:rPr>
      <w:rFonts w:ascii="微軟正黑體" w:eastAsia="微軟正黑體" w:hAnsi="微軟正黑體" w:cs="微軟正黑體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B02BD3"/>
    <w:rPr>
      <w:rFonts w:ascii="微軟正黑體" w:eastAsia="微軟正黑體" w:hAnsi="微軟正黑體" w:cs="微軟正黑體"/>
      <w:color w:val="000000"/>
      <w:sz w:val="28"/>
    </w:rPr>
  </w:style>
  <w:style w:type="table" w:customStyle="1" w:styleId="TableGrid">
    <w:name w:val="TableGrid"/>
    <w:rsid w:val="00B02BD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B02BD3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BC4B1D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BC4B1D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405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40514"/>
    <w:rPr>
      <w:rFonts w:ascii="微軟正黑體" w:eastAsia="微軟正黑體" w:hAnsi="微軟正黑體" w:cs="微軟正黑體"/>
      <w:color w:val="000000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405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40514"/>
    <w:rPr>
      <w:rFonts w:ascii="微軟正黑體" w:eastAsia="微軟正黑體" w:hAnsi="微軟正黑體" w:cs="微軟正黑體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CB881C-077E-49F7-916E-2212B3277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352</Words>
  <Characters>2010</Characters>
  <Application>Microsoft Office Word</Application>
  <DocSecurity>0</DocSecurity>
  <Lines>16</Lines>
  <Paragraphs>4</Paragraphs>
  <ScaleCrop>false</ScaleCrop>
  <Company/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呂建錝</dc:creator>
  <cp:lastModifiedBy>20120628A2</cp:lastModifiedBy>
  <cp:revision>2</cp:revision>
  <cp:lastPrinted>2017-02-09T06:57:00Z</cp:lastPrinted>
  <dcterms:created xsi:type="dcterms:W3CDTF">2017-08-28T02:10:00Z</dcterms:created>
  <dcterms:modified xsi:type="dcterms:W3CDTF">2017-08-28T02:10:00Z</dcterms:modified>
</cp:coreProperties>
</file>